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423B" w14:textId="7A9EE6FA" w:rsidR="002D114D" w:rsidRDefault="002D114D" w:rsidP="002D114D">
      <w:pPr>
        <w:spacing w:after="0"/>
        <w:jc w:val="center"/>
        <w:rPr>
          <w:b/>
          <w:bCs/>
          <w:highlight w:val="yellow"/>
          <w:lang w:val="ro-RO"/>
        </w:rPr>
      </w:pPr>
      <w:r w:rsidRPr="002D114D">
        <w:rPr>
          <w:b/>
          <w:bCs/>
          <w:lang w:val="ro-RO"/>
        </w:rPr>
        <w:t>Вопросы</w:t>
      </w:r>
      <w:r w:rsidRPr="002D114D">
        <w:rPr>
          <w:b/>
          <w:bCs/>
          <w:lang w:val="ru-RU"/>
        </w:rPr>
        <w:t xml:space="preserve"> для экзамена по иммунологии, тест </w:t>
      </w:r>
      <w:r w:rsidRPr="002D114D">
        <w:rPr>
          <w:b/>
          <w:bCs/>
          <w:lang w:val="fr-FR"/>
        </w:rPr>
        <w:t>SIMU</w:t>
      </w:r>
    </w:p>
    <w:p w14:paraId="6F0FBACB" w14:textId="77777777" w:rsidR="002D114D" w:rsidRDefault="002D114D" w:rsidP="002D114D">
      <w:pPr>
        <w:spacing w:after="0"/>
        <w:jc w:val="center"/>
        <w:rPr>
          <w:b/>
          <w:bCs/>
          <w:highlight w:val="yellow"/>
          <w:lang w:val="ro-RO"/>
        </w:rPr>
      </w:pPr>
    </w:p>
    <w:p w14:paraId="5B9E31FA" w14:textId="39042517" w:rsidR="002D114D" w:rsidRPr="002D114D" w:rsidRDefault="002D114D" w:rsidP="002D114D">
      <w:pPr>
        <w:spacing w:after="0"/>
        <w:jc w:val="center"/>
        <w:rPr>
          <w:b/>
          <w:bCs/>
          <w:lang w:val="ro-RO"/>
        </w:rPr>
      </w:pPr>
      <w:proofErr w:type="spellStart"/>
      <w:r w:rsidRPr="002D114D">
        <w:rPr>
          <w:b/>
          <w:bCs/>
          <w:lang w:val="ro-RO"/>
        </w:rPr>
        <w:t>Микробиология</w:t>
      </w:r>
      <w:proofErr w:type="spellEnd"/>
    </w:p>
    <w:p w14:paraId="01BBE6D7" w14:textId="77777777" w:rsidR="002D114D" w:rsidRPr="002D114D" w:rsidRDefault="002D114D" w:rsidP="002D114D">
      <w:pPr>
        <w:spacing w:after="0"/>
        <w:jc w:val="both"/>
        <w:rPr>
          <w:lang w:val="ru-RU"/>
        </w:rPr>
      </w:pPr>
    </w:p>
    <w:p w14:paraId="44A7A0AF" w14:textId="16627E91" w:rsidR="00F12C76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Выберите верное утверждение касательно эпитопа:</w:t>
      </w:r>
    </w:p>
    <w:p w14:paraId="58330D5F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Выберите верное утверждение об эпитопах антигена:</w:t>
      </w:r>
    </w:p>
    <w:p w14:paraId="3994E515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Выберите верные утверждения о реакции преципитации:</w:t>
      </w:r>
    </w:p>
    <w:p w14:paraId="20251BDD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Выберите верные утверждения об антителах (Ig):</w:t>
      </w:r>
    </w:p>
    <w:p w14:paraId="4AAAC0D4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Выберите гуморальные факторы врожденного иммунитета (неспецифической резистентности):</w:t>
      </w:r>
    </w:p>
    <w:p w14:paraId="13B4732A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Выберите класс Ig, количественно преобладающий в сыворотке крови:</w:t>
      </w:r>
    </w:p>
    <w:p w14:paraId="0CB2C630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Выберите клеточные факторы врожденного иммунитета (неспецифической резистентности):</w:t>
      </w:r>
    </w:p>
    <w:p w14:paraId="4169CE31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Выберите основные признаки класса иммуноглобулинов IgG:</w:t>
      </w:r>
    </w:p>
    <w:p w14:paraId="131814D5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Выберите основные свойства иммуноглобулинов типа IgA:</w:t>
      </w:r>
    </w:p>
    <w:p w14:paraId="1DE3D97E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Выберите основные свойства иммуноглобулинов типа IgM:</w:t>
      </w:r>
    </w:p>
    <w:p w14:paraId="491B6D65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Выберите особенности иммуноглобулинов класса IgM:</w:t>
      </w:r>
    </w:p>
    <w:p w14:paraId="3C40A57E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Выберите правильное утверждение о Fab:</w:t>
      </w:r>
    </w:p>
    <w:p w14:paraId="17199889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Выберите правильные утверждения об эпитопах антигена:</w:t>
      </w:r>
    </w:p>
    <w:p w14:paraId="4BFD775E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Выберите преимущества реакции непрямой гемагглютинации по отношению к реакции агглютинации:</w:t>
      </w:r>
    </w:p>
    <w:p w14:paraId="55D92272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Выберите свойства неполного антигена:</w:t>
      </w:r>
    </w:p>
    <w:p w14:paraId="060B4C54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Выберите свойства полноценного антигена:</w:t>
      </w:r>
    </w:p>
    <w:p w14:paraId="7A7BEEFB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Выберите специфические свойства приобретенного иммунитета:</w:t>
      </w:r>
    </w:p>
    <w:p w14:paraId="7F8C036C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Выберите специфическую особенность IgE:</w:t>
      </w:r>
    </w:p>
    <w:p w14:paraId="396C4A55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Выберите структурные элементы мономера Ig:</w:t>
      </w:r>
    </w:p>
    <w:p w14:paraId="0A6C81B7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Выберите тип Ig, который проявляет антимикробную активность на уровне слизистых оболочек:</w:t>
      </w:r>
    </w:p>
    <w:p w14:paraId="7FB8ECFE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Выберите тип Ig, способный проходить через плацентарный барьер:</w:t>
      </w:r>
    </w:p>
    <w:p w14:paraId="7468D038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Выберите факторы врожденного иммунитета (неспецифической резистентности):</w:t>
      </w:r>
    </w:p>
    <w:p w14:paraId="7408EF99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Изотипы Ig демонстрируют вариации в структуре:</w:t>
      </w:r>
    </w:p>
    <w:p w14:paraId="15DCB925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Назовите поверхностную структуру, при помощи которой макрофаг распознает чужеродный агент:</w:t>
      </w:r>
    </w:p>
    <w:p w14:paraId="4FB77DF5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Назовите реакцию, часто используемую для обнаружения растворимых антигенов:</w:t>
      </w:r>
    </w:p>
    <w:p w14:paraId="4D67FEB6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Назовите свойства комплемента:</w:t>
      </w:r>
    </w:p>
    <w:p w14:paraId="29A37CBC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Назовите участок в структуре IgE, ответственный за фиксацию к мастоцитам и базофилам:</w:t>
      </w:r>
    </w:p>
    <w:p w14:paraId="7FF5125B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Укажите биологические эффекты, осуществляемые IgE:</w:t>
      </w:r>
    </w:p>
    <w:p w14:paraId="77CE39FF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Укажите биологические эффекты, осуществляемые IgG:</w:t>
      </w:r>
    </w:p>
    <w:p w14:paraId="3D93DF1A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Укажите биологические эффекты, осуществляемые IgМ:</w:t>
      </w:r>
    </w:p>
    <w:p w14:paraId="6CE2BED6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Укажите биологическую роль фракций C3a и C5a комплемента:</w:t>
      </w:r>
    </w:p>
    <w:p w14:paraId="51C00224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Укажите маркеры, используемые в иммуноферементных реакциях:</w:t>
      </w:r>
    </w:p>
    <w:p w14:paraId="4E1EF638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lastRenderedPageBreak/>
        <w:t>Укажите мембраноатакующий комплекс:</w:t>
      </w:r>
    </w:p>
    <w:p w14:paraId="14D8A5B4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Укажите особенности неполного антигена (гаптена):</w:t>
      </w:r>
    </w:p>
    <w:p w14:paraId="56599852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Укажите особенности полноценного антигена:</w:t>
      </w:r>
    </w:p>
    <w:p w14:paraId="463568E4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Укажите особенности суперантигена:</w:t>
      </w:r>
    </w:p>
    <w:p w14:paraId="0A05CA46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Укажите пути активации комплемента:</w:t>
      </w:r>
    </w:p>
    <w:p w14:paraId="1B2D91EF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Укажите роль фракции C3b комплемента:</w:t>
      </w:r>
    </w:p>
    <w:p w14:paraId="3E4441A2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Укажите свойства гаптенов:</w:t>
      </w:r>
    </w:p>
    <w:p w14:paraId="5B96CC73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Укажите свойство антител, не зависящее от структуры Fc:</w:t>
      </w:r>
    </w:p>
    <w:p w14:paraId="432E477F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Укажите серологические реакции, в которых используют хромоген:</w:t>
      </w:r>
    </w:p>
    <w:p w14:paraId="6179A64E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Укажите серологические реакции, используемые для обнаружения растворимых антигенов:</w:t>
      </w:r>
    </w:p>
    <w:p w14:paraId="12EDF001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Укажите структурные элементы молекулы Ig:</w:t>
      </w:r>
    </w:p>
    <w:p w14:paraId="4D1D1EE5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Укажите тип Ig, преобладающий в острых инфекциях:</w:t>
      </w:r>
    </w:p>
    <w:p w14:paraId="71370A6F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Укажите тип Ig, присутствующий в крови новорожденного:</w:t>
      </w:r>
    </w:p>
    <w:p w14:paraId="67983CF5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Укажите тип Ig, структурно представляющий собой пентамер:</w:t>
      </w:r>
    </w:p>
    <w:p w14:paraId="56676DED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Укажите факторы естественного иммунитета (неспецифической защиты):</w:t>
      </w:r>
    </w:p>
    <w:p w14:paraId="58F0FEA7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Укажите факторы, обеспечивающие неспецифическую гуморальную резистентность:</w:t>
      </w:r>
    </w:p>
    <w:p w14:paraId="3066398A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Укажите фракцию комплемента, оказывающую хемотаксическое действие на лейкоциты:</w:t>
      </w:r>
    </w:p>
    <w:p w14:paraId="243A92ED" w14:textId="6F51D32C" w:rsid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u-RU"/>
        </w:rPr>
      </w:pPr>
      <w:r w:rsidRPr="002D114D">
        <w:rPr>
          <w:lang w:val="ru-RU"/>
        </w:rPr>
        <w:t>Укажите элементы, используемые в качестве пассивных носителей молекулярных антигенов:</w:t>
      </w:r>
    </w:p>
    <w:p w14:paraId="311F1FA5" w14:textId="65AC7809" w:rsidR="002D114D" w:rsidRDefault="002D114D" w:rsidP="002D114D">
      <w:pPr>
        <w:spacing w:after="0"/>
        <w:jc w:val="both"/>
        <w:rPr>
          <w:lang w:val="ru-RU"/>
        </w:rPr>
      </w:pPr>
    </w:p>
    <w:p w14:paraId="2485F046" w14:textId="77777777" w:rsidR="002D114D" w:rsidRDefault="002D114D" w:rsidP="002D114D">
      <w:pPr>
        <w:spacing w:after="0"/>
        <w:jc w:val="both"/>
        <w:rPr>
          <w:lang w:val="ru-RU"/>
        </w:rPr>
      </w:pPr>
    </w:p>
    <w:p w14:paraId="6B035E2E" w14:textId="74D926B9" w:rsidR="002D114D" w:rsidRDefault="002D114D" w:rsidP="002D114D">
      <w:pPr>
        <w:spacing w:after="0"/>
        <w:jc w:val="center"/>
        <w:rPr>
          <w:b/>
          <w:bCs/>
          <w:lang w:val="ro-RO"/>
        </w:rPr>
      </w:pPr>
      <w:proofErr w:type="spellStart"/>
      <w:r w:rsidRPr="002D114D">
        <w:rPr>
          <w:b/>
          <w:bCs/>
          <w:lang w:val="ro-RO"/>
        </w:rPr>
        <w:t>Патофизиология</w:t>
      </w:r>
      <w:proofErr w:type="spellEnd"/>
    </w:p>
    <w:p w14:paraId="49AF6DB5" w14:textId="77777777" w:rsidR="002D114D" w:rsidRDefault="002D114D" w:rsidP="002D114D">
      <w:pPr>
        <w:spacing w:after="0"/>
        <w:jc w:val="center"/>
        <w:rPr>
          <w:b/>
          <w:bCs/>
          <w:lang w:val="ro-RO"/>
        </w:rPr>
      </w:pPr>
    </w:p>
    <w:p w14:paraId="0825DBA1" w14:textId="7B40F63B" w:rsid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Где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молекула</w:t>
      </w:r>
      <w:proofErr w:type="spellEnd"/>
      <w:r w:rsidRPr="002D114D">
        <w:rPr>
          <w:lang w:val="ro-RO"/>
        </w:rPr>
        <w:t xml:space="preserve"> MHC I </w:t>
      </w:r>
      <w:proofErr w:type="spellStart"/>
      <w:r w:rsidRPr="002D114D">
        <w:rPr>
          <w:lang w:val="ro-RO"/>
        </w:rPr>
        <w:t>связывает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пептид</w:t>
      </w:r>
      <w:proofErr w:type="spellEnd"/>
      <w:r w:rsidRPr="002D114D">
        <w:rPr>
          <w:lang w:val="ro-RO"/>
        </w:rPr>
        <w:t xml:space="preserve"> с </w:t>
      </w:r>
      <w:proofErr w:type="spellStart"/>
      <w:r w:rsidRPr="002D114D">
        <w:rPr>
          <w:lang w:val="ro-RO"/>
        </w:rPr>
        <w:t>эпитопом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антигена</w:t>
      </w:r>
      <w:proofErr w:type="spellEnd"/>
      <w:r w:rsidRPr="002D114D">
        <w:rPr>
          <w:lang w:val="ro-RO"/>
        </w:rPr>
        <w:t>?</w:t>
      </w:r>
    </w:p>
    <w:p w14:paraId="79F565C6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Для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чего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необходима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отрицательная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селекция</w:t>
      </w:r>
      <w:proofErr w:type="spellEnd"/>
      <w:r w:rsidRPr="002D114D">
        <w:rPr>
          <w:lang w:val="ro-RO"/>
        </w:rPr>
        <w:t xml:space="preserve"> Т-</w:t>
      </w:r>
      <w:proofErr w:type="spellStart"/>
      <w:r w:rsidRPr="002D114D">
        <w:rPr>
          <w:lang w:val="ro-RO"/>
        </w:rPr>
        <w:t>лимфоцитов</w:t>
      </w:r>
      <w:proofErr w:type="spellEnd"/>
      <w:r w:rsidRPr="002D114D">
        <w:rPr>
          <w:lang w:val="ro-RO"/>
        </w:rPr>
        <w:t xml:space="preserve"> в </w:t>
      </w:r>
      <w:proofErr w:type="spellStart"/>
      <w:r w:rsidRPr="002D114D">
        <w:rPr>
          <w:lang w:val="ro-RO"/>
        </w:rPr>
        <w:t>тимусе</w:t>
      </w:r>
      <w:proofErr w:type="spellEnd"/>
      <w:r w:rsidRPr="002D114D">
        <w:rPr>
          <w:lang w:val="ro-RO"/>
        </w:rPr>
        <w:t>?</w:t>
      </w:r>
    </w:p>
    <w:p w14:paraId="564E465A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2D114D">
        <w:rPr>
          <w:lang w:val="ro-RO"/>
        </w:rPr>
        <w:t xml:space="preserve">К </w:t>
      </w:r>
      <w:proofErr w:type="spellStart"/>
      <w:r w:rsidRPr="002D114D">
        <w:rPr>
          <w:lang w:val="ro-RO"/>
        </w:rPr>
        <w:t>чему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приводит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мутация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гена</w:t>
      </w:r>
      <w:proofErr w:type="spellEnd"/>
      <w:r w:rsidRPr="002D114D">
        <w:rPr>
          <w:lang w:val="ro-RO"/>
        </w:rPr>
        <w:t xml:space="preserve"> AIRE (</w:t>
      </w:r>
      <w:proofErr w:type="spellStart"/>
      <w:r w:rsidRPr="002D114D">
        <w:rPr>
          <w:lang w:val="ro-RO"/>
        </w:rPr>
        <w:t>гена</w:t>
      </w:r>
      <w:proofErr w:type="spellEnd"/>
      <w:r w:rsidRPr="002D114D">
        <w:rPr>
          <w:lang w:val="ro-RO"/>
        </w:rPr>
        <w:t xml:space="preserve">, </w:t>
      </w:r>
      <w:proofErr w:type="spellStart"/>
      <w:r w:rsidRPr="002D114D">
        <w:rPr>
          <w:lang w:val="ro-RO"/>
        </w:rPr>
        <w:t>контролирующего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экспрессию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аутоиммунного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регуляторного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белка</w:t>
      </w:r>
      <w:proofErr w:type="spellEnd"/>
      <w:r w:rsidRPr="002D114D">
        <w:rPr>
          <w:lang w:val="ro-RO"/>
        </w:rPr>
        <w:t>)?</w:t>
      </w:r>
    </w:p>
    <w:p w14:paraId="13EDDA6B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Какая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конвертаза</w:t>
      </w:r>
      <w:proofErr w:type="spellEnd"/>
      <w:r w:rsidRPr="002D114D">
        <w:rPr>
          <w:lang w:val="ro-RO"/>
        </w:rPr>
        <w:t xml:space="preserve"> 3 </w:t>
      </w:r>
      <w:proofErr w:type="spellStart"/>
      <w:r w:rsidRPr="002D114D">
        <w:rPr>
          <w:lang w:val="ro-RO"/>
        </w:rPr>
        <w:t>образуется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альтернативном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пути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активации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комплемента</w:t>
      </w:r>
      <w:proofErr w:type="spellEnd"/>
      <w:r w:rsidRPr="002D114D">
        <w:rPr>
          <w:lang w:val="ro-RO"/>
        </w:rPr>
        <w:t>:</w:t>
      </w:r>
    </w:p>
    <w:p w14:paraId="26E0E7AE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антигенпрезентирующие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клетки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могут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активировать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наивные</w:t>
      </w:r>
      <w:proofErr w:type="spellEnd"/>
      <w:r w:rsidRPr="002D114D">
        <w:rPr>
          <w:lang w:val="ro-RO"/>
        </w:rPr>
        <w:t xml:space="preserve"> Т-</w:t>
      </w:r>
      <w:proofErr w:type="spellStart"/>
      <w:r w:rsidRPr="002D114D">
        <w:rPr>
          <w:lang w:val="ro-RO"/>
        </w:rPr>
        <w:t>лимфоциты</w:t>
      </w:r>
      <w:proofErr w:type="spellEnd"/>
      <w:r w:rsidRPr="002D114D">
        <w:rPr>
          <w:lang w:val="ro-RO"/>
        </w:rPr>
        <w:t>?</w:t>
      </w:r>
    </w:p>
    <w:p w14:paraId="1D24C984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из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компонентов</w:t>
      </w:r>
      <w:proofErr w:type="spellEnd"/>
      <w:r w:rsidRPr="002D114D">
        <w:rPr>
          <w:lang w:val="ro-RO"/>
        </w:rPr>
        <w:t xml:space="preserve"> C1 </w:t>
      </w:r>
      <w:proofErr w:type="spellStart"/>
      <w:r w:rsidRPr="002D114D">
        <w:rPr>
          <w:lang w:val="ro-RO"/>
        </w:rPr>
        <w:t>являются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сериновыми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протеазами</w:t>
      </w:r>
      <w:proofErr w:type="spellEnd"/>
      <w:r w:rsidRPr="002D114D">
        <w:rPr>
          <w:lang w:val="ro-RO"/>
        </w:rPr>
        <w:t>?</w:t>
      </w:r>
    </w:p>
    <w:p w14:paraId="2753957C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иммуноглобулины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способны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активировать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комплемент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классическому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пути</w:t>
      </w:r>
      <w:proofErr w:type="spellEnd"/>
      <w:r w:rsidRPr="002D114D">
        <w:rPr>
          <w:lang w:val="ro-RO"/>
        </w:rPr>
        <w:t>?</w:t>
      </w:r>
    </w:p>
    <w:p w14:paraId="4C9A894B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клетки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активируются</w:t>
      </w:r>
      <w:proofErr w:type="spellEnd"/>
      <w:r w:rsidRPr="002D114D">
        <w:rPr>
          <w:lang w:val="ro-RO"/>
        </w:rPr>
        <w:t xml:space="preserve"> MHC I:</w:t>
      </w:r>
    </w:p>
    <w:p w14:paraId="5F91D484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клетки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могут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представлять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антиген</w:t>
      </w:r>
      <w:proofErr w:type="spellEnd"/>
      <w:r w:rsidRPr="002D114D">
        <w:rPr>
          <w:lang w:val="ro-RO"/>
        </w:rPr>
        <w:t xml:space="preserve"> В-</w:t>
      </w:r>
      <w:proofErr w:type="spellStart"/>
      <w:r w:rsidRPr="002D114D">
        <w:rPr>
          <w:lang w:val="ro-RO"/>
        </w:rPr>
        <w:t>лимфоцитам</w:t>
      </w:r>
      <w:proofErr w:type="spellEnd"/>
      <w:r w:rsidRPr="002D114D">
        <w:rPr>
          <w:lang w:val="ro-RO"/>
        </w:rPr>
        <w:t>?</w:t>
      </w:r>
    </w:p>
    <w:p w14:paraId="7892B6B9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клетки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распознают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молекулы</w:t>
      </w:r>
      <w:proofErr w:type="spellEnd"/>
      <w:r w:rsidRPr="002D114D">
        <w:rPr>
          <w:lang w:val="ro-RO"/>
        </w:rPr>
        <w:t xml:space="preserve"> MHC I и МСН II?</w:t>
      </w:r>
    </w:p>
    <w:p w14:paraId="2F78D131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клетки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участвуют</w:t>
      </w:r>
      <w:proofErr w:type="spellEnd"/>
      <w:r w:rsidRPr="002D114D">
        <w:rPr>
          <w:lang w:val="ro-RO"/>
        </w:rPr>
        <w:t xml:space="preserve"> в </w:t>
      </w:r>
      <w:proofErr w:type="spellStart"/>
      <w:r w:rsidRPr="002D114D">
        <w:rPr>
          <w:lang w:val="ro-RO"/>
        </w:rPr>
        <w:t>гуморальном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иммунном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ответе</w:t>
      </w:r>
      <w:proofErr w:type="spellEnd"/>
      <w:r w:rsidRPr="002D114D">
        <w:rPr>
          <w:lang w:val="ro-RO"/>
        </w:rPr>
        <w:t>:</w:t>
      </w:r>
    </w:p>
    <w:p w14:paraId="48FE138D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клетки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участвуют</w:t>
      </w:r>
      <w:proofErr w:type="spellEnd"/>
      <w:r w:rsidRPr="002D114D">
        <w:rPr>
          <w:lang w:val="ro-RO"/>
        </w:rPr>
        <w:t xml:space="preserve"> в </w:t>
      </w:r>
      <w:proofErr w:type="spellStart"/>
      <w:r w:rsidRPr="002D114D">
        <w:rPr>
          <w:lang w:val="ro-RO"/>
        </w:rPr>
        <w:t>гуморальном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иммунном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ответе</w:t>
      </w:r>
      <w:proofErr w:type="spellEnd"/>
      <w:r w:rsidRPr="002D114D">
        <w:rPr>
          <w:lang w:val="ro-RO"/>
        </w:rPr>
        <w:t>:</w:t>
      </w:r>
    </w:p>
    <w:p w14:paraId="5640DE64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механизмы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иммуносупрессии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осуществляют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регуляторные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лимфоциты</w:t>
      </w:r>
      <w:proofErr w:type="spellEnd"/>
      <w:r w:rsidRPr="002D114D">
        <w:rPr>
          <w:lang w:val="ro-RO"/>
        </w:rPr>
        <w:t xml:space="preserve"> CD3:</w:t>
      </w:r>
    </w:p>
    <w:p w14:paraId="11A077D3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lastRenderedPageBreak/>
        <w:t>Какие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механизмы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иммуносупрессии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осуществляют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регуляторные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лимфоциты</w:t>
      </w:r>
      <w:proofErr w:type="spellEnd"/>
      <w:r w:rsidRPr="002D114D">
        <w:rPr>
          <w:lang w:val="ro-RO"/>
        </w:rPr>
        <w:t xml:space="preserve"> CD3:</w:t>
      </w:r>
    </w:p>
    <w:p w14:paraId="542196CB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факторы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непосредственно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обеспечивают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отторжение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трансплантата</w:t>
      </w:r>
      <w:proofErr w:type="spellEnd"/>
      <w:r w:rsidRPr="002D114D">
        <w:rPr>
          <w:lang w:val="ro-RO"/>
        </w:rPr>
        <w:t>?</w:t>
      </w:r>
    </w:p>
    <w:p w14:paraId="27A2CBFB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факторы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участвуют</w:t>
      </w:r>
      <w:proofErr w:type="spellEnd"/>
      <w:r w:rsidRPr="002D114D">
        <w:rPr>
          <w:lang w:val="ro-RO"/>
        </w:rPr>
        <w:t xml:space="preserve"> в </w:t>
      </w:r>
      <w:proofErr w:type="spellStart"/>
      <w:r w:rsidRPr="002D114D">
        <w:rPr>
          <w:lang w:val="ro-RO"/>
        </w:rPr>
        <w:t>развитии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эффекта</w:t>
      </w:r>
      <w:proofErr w:type="spellEnd"/>
      <w:r w:rsidRPr="002D114D">
        <w:rPr>
          <w:lang w:val="ro-RO"/>
        </w:rPr>
        <w:t xml:space="preserve"> Th2 </w:t>
      </w:r>
      <w:proofErr w:type="spellStart"/>
      <w:r w:rsidRPr="002D114D">
        <w:rPr>
          <w:lang w:val="ro-RO"/>
        </w:rPr>
        <w:t>лимфоцитов</w:t>
      </w:r>
      <w:proofErr w:type="spellEnd"/>
      <w:r w:rsidRPr="002D114D">
        <w:rPr>
          <w:lang w:val="ro-RO"/>
        </w:rPr>
        <w:t>?</w:t>
      </w:r>
    </w:p>
    <w:p w14:paraId="2B7814AE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факторы</w:t>
      </w:r>
      <w:proofErr w:type="spellEnd"/>
      <w:r w:rsidRPr="002D114D">
        <w:rPr>
          <w:lang w:val="ro-RO"/>
        </w:rPr>
        <w:t xml:space="preserve">, </w:t>
      </w:r>
      <w:proofErr w:type="spellStart"/>
      <w:r w:rsidRPr="002D114D">
        <w:rPr>
          <w:lang w:val="ro-RO"/>
        </w:rPr>
        <w:t>экспрессируемые</w:t>
      </w:r>
      <w:proofErr w:type="spellEnd"/>
      <w:r w:rsidRPr="002D114D">
        <w:rPr>
          <w:lang w:val="ro-RO"/>
        </w:rPr>
        <w:t xml:space="preserve"> АПК, </w:t>
      </w:r>
      <w:proofErr w:type="spellStart"/>
      <w:r w:rsidRPr="002D114D">
        <w:rPr>
          <w:lang w:val="ro-RO"/>
        </w:rPr>
        <w:t>способствуют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активации</w:t>
      </w:r>
      <w:proofErr w:type="spellEnd"/>
      <w:r w:rsidRPr="002D114D">
        <w:rPr>
          <w:lang w:val="ro-RO"/>
        </w:rPr>
        <w:t xml:space="preserve"> Т-</w:t>
      </w:r>
      <w:proofErr w:type="spellStart"/>
      <w:r w:rsidRPr="002D114D">
        <w:rPr>
          <w:lang w:val="ro-RO"/>
        </w:rPr>
        <w:t>наивных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лимфоцитов</w:t>
      </w:r>
      <w:proofErr w:type="spellEnd"/>
      <w:r w:rsidRPr="002D114D">
        <w:rPr>
          <w:lang w:val="ro-RO"/>
        </w:rPr>
        <w:t>?</w:t>
      </w:r>
    </w:p>
    <w:p w14:paraId="38BE2F67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факторы</w:t>
      </w:r>
      <w:proofErr w:type="spellEnd"/>
      <w:r w:rsidRPr="002D114D">
        <w:rPr>
          <w:lang w:val="ro-RO"/>
        </w:rPr>
        <w:t xml:space="preserve">, </w:t>
      </w:r>
      <w:proofErr w:type="spellStart"/>
      <w:r w:rsidRPr="002D114D">
        <w:rPr>
          <w:lang w:val="ro-RO"/>
        </w:rPr>
        <w:t>экспрессируемые</w:t>
      </w:r>
      <w:proofErr w:type="spellEnd"/>
      <w:r w:rsidRPr="002D114D">
        <w:rPr>
          <w:lang w:val="ro-RO"/>
        </w:rPr>
        <w:t xml:space="preserve"> Т-</w:t>
      </w:r>
      <w:proofErr w:type="spellStart"/>
      <w:r w:rsidRPr="002D114D">
        <w:rPr>
          <w:lang w:val="ro-RO"/>
        </w:rPr>
        <w:t>лимфоцитами</w:t>
      </w:r>
      <w:proofErr w:type="spellEnd"/>
      <w:r w:rsidRPr="002D114D">
        <w:rPr>
          <w:lang w:val="ro-RO"/>
        </w:rPr>
        <w:t xml:space="preserve">, </w:t>
      </w:r>
      <w:proofErr w:type="spellStart"/>
      <w:r w:rsidRPr="002D114D">
        <w:rPr>
          <w:lang w:val="ro-RO"/>
        </w:rPr>
        <w:t>способствуют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их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акти-вации</w:t>
      </w:r>
      <w:proofErr w:type="spellEnd"/>
      <w:r w:rsidRPr="002D114D">
        <w:rPr>
          <w:lang w:val="ro-RO"/>
        </w:rPr>
        <w:t xml:space="preserve"> с </w:t>
      </w:r>
      <w:proofErr w:type="spellStart"/>
      <w:r w:rsidRPr="002D114D">
        <w:rPr>
          <w:lang w:val="ro-RO"/>
        </w:rPr>
        <w:t>помощью</w:t>
      </w:r>
      <w:proofErr w:type="spellEnd"/>
      <w:r w:rsidRPr="002D114D">
        <w:rPr>
          <w:lang w:val="ro-RO"/>
        </w:rPr>
        <w:t xml:space="preserve"> AПК?</w:t>
      </w:r>
    </w:p>
    <w:p w14:paraId="732D543D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факторы</w:t>
      </w:r>
      <w:proofErr w:type="spellEnd"/>
      <w:r w:rsidRPr="002D114D">
        <w:rPr>
          <w:lang w:val="ro-RO"/>
        </w:rPr>
        <w:t xml:space="preserve">, </w:t>
      </w:r>
      <w:proofErr w:type="spellStart"/>
      <w:r w:rsidRPr="002D114D">
        <w:rPr>
          <w:lang w:val="ro-RO"/>
        </w:rPr>
        <w:t>экспрессируемые</w:t>
      </w:r>
      <w:proofErr w:type="spellEnd"/>
      <w:r w:rsidRPr="002D114D">
        <w:rPr>
          <w:lang w:val="ro-RO"/>
        </w:rPr>
        <w:t xml:space="preserve"> Т-</w:t>
      </w:r>
      <w:proofErr w:type="spellStart"/>
      <w:r w:rsidRPr="002D114D">
        <w:rPr>
          <w:lang w:val="ro-RO"/>
        </w:rPr>
        <w:t>наивными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лимфоцитами</w:t>
      </w:r>
      <w:proofErr w:type="spellEnd"/>
      <w:r w:rsidRPr="002D114D">
        <w:rPr>
          <w:lang w:val="ro-RO"/>
        </w:rPr>
        <w:t xml:space="preserve">, </w:t>
      </w:r>
      <w:proofErr w:type="spellStart"/>
      <w:r w:rsidRPr="002D114D">
        <w:rPr>
          <w:lang w:val="ro-RO"/>
        </w:rPr>
        <w:t>способствуют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их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активации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под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действием</w:t>
      </w:r>
      <w:proofErr w:type="spellEnd"/>
      <w:r w:rsidRPr="002D114D">
        <w:rPr>
          <w:lang w:val="ro-RO"/>
        </w:rPr>
        <w:t xml:space="preserve"> AПК?</w:t>
      </w:r>
    </w:p>
    <w:p w14:paraId="2D058F7D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цитокины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продуцируют</w:t>
      </w:r>
      <w:proofErr w:type="spellEnd"/>
      <w:r w:rsidRPr="002D114D">
        <w:rPr>
          <w:lang w:val="ro-RO"/>
        </w:rPr>
        <w:t xml:space="preserve"> Th1-лимфоциты:</w:t>
      </w:r>
    </w:p>
    <w:p w14:paraId="495E7478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цитокины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продуцируют</w:t>
      </w:r>
      <w:proofErr w:type="spellEnd"/>
      <w:r w:rsidRPr="002D114D">
        <w:rPr>
          <w:lang w:val="ro-RO"/>
        </w:rPr>
        <w:t xml:space="preserve"> Th2-лимфоциты:</w:t>
      </w:r>
    </w:p>
    <w:p w14:paraId="47A6F310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</w:t>
      </w:r>
      <w:proofErr w:type="spellEnd"/>
      <w:r w:rsidRPr="002D114D">
        <w:rPr>
          <w:lang w:val="ro-RO"/>
        </w:rPr>
        <w:t xml:space="preserve"> CD-</w:t>
      </w:r>
      <w:proofErr w:type="spellStart"/>
      <w:r w:rsidRPr="002D114D">
        <w:rPr>
          <w:lang w:val="ro-RO"/>
        </w:rPr>
        <w:t>паттерн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предшественника</w:t>
      </w:r>
      <w:proofErr w:type="spellEnd"/>
      <w:r w:rsidRPr="002D114D">
        <w:rPr>
          <w:lang w:val="ro-RO"/>
        </w:rPr>
        <w:t xml:space="preserve"> Т-</w:t>
      </w:r>
      <w:proofErr w:type="spellStart"/>
      <w:r w:rsidRPr="002D114D">
        <w:rPr>
          <w:lang w:val="ro-RO"/>
        </w:rPr>
        <w:t>лимфоцита</w:t>
      </w:r>
      <w:proofErr w:type="spellEnd"/>
      <w:r w:rsidRPr="002D114D">
        <w:rPr>
          <w:lang w:val="ro-RO"/>
        </w:rPr>
        <w:t xml:space="preserve">, </w:t>
      </w:r>
      <w:proofErr w:type="spellStart"/>
      <w:r w:rsidRPr="002D114D">
        <w:rPr>
          <w:lang w:val="ro-RO"/>
        </w:rPr>
        <w:t>поступающего</w:t>
      </w:r>
      <w:proofErr w:type="spellEnd"/>
      <w:r w:rsidRPr="002D114D">
        <w:rPr>
          <w:lang w:val="ro-RO"/>
        </w:rPr>
        <w:t xml:space="preserve"> в </w:t>
      </w:r>
      <w:proofErr w:type="spellStart"/>
      <w:r w:rsidRPr="002D114D">
        <w:rPr>
          <w:lang w:val="ro-RO"/>
        </w:rPr>
        <w:t>тимус</w:t>
      </w:r>
      <w:proofErr w:type="spellEnd"/>
      <w:r w:rsidRPr="002D114D">
        <w:rPr>
          <w:lang w:val="ro-RO"/>
        </w:rPr>
        <w:t>?</w:t>
      </w:r>
    </w:p>
    <w:p w14:paraId="6AC793FD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антигенный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состав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молекул</w:t>
      </w:r>
      <w:proofErr w:type="spellEnd"/>
      <w:r w:rsidRPr="002D114D">
        <w:rPr>
          <w:lang w:val="ro-RO"/>
        </w:rPr>
        <w:t xml:space="preserve"> MHC?</w:t>
      </w:r>
    </w:p>
    <w:p w14:paraId="05852F53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состав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альтернативно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активированной</w:t>
      </w:r>
      <w:proofErr w:type="spellEnd"/>
      <w:r w:rsidRPr="002D114D">
        <w:rPr>
          <w:lang w:val="ro-RO"/>
        </w:rPr>
        <w:t xml:space="preserve"> С3-конвертазы?</w:t>
      </w:r>
    </w:p>
    <w:p w14:paraId="61753188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состав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классически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активированной</w:t>
      </w:r>
      <w:proofErr w:type="spellEnd"/>
      <w:r w:rsidRPr="002D114D">
        <w:rPr>
          <w:lang w:val="ro-RO"/>
        </w:rPr>
        <w:t xml:space="preserve"> С3-конвертазы?</w:t>
      </w:r>
    </w:p>
    <w:p w14:paraId="67FA18F4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состав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классически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активированной</w:t>
      </w:r>
      <w:proofErr w:type="spellEnd"/>
      <w:r w:rsidRPr="002D114D">
        <w:rPr>
          <w:lang w:val="ro-RO"/>
        </w:rPr>
        <w:t xml:space="preserve"> С5-конвертазы?</w:t>
      </w:r>
    </w:p>
    <w:p w14:paraId="009C2DB9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роль</w:t>
      </w:r>
      <w:proofErr w:type="spellEnd"/>
      <w:r w:rsidRPr="002D114D">
        <w:rPr>
          <w:lang w:val="ro-RO"/>
        </w:rPr>
        <w:t xml:space="preserve"> C3a и C5a в </w:t>
      </w:r>
      <w:proofErr w:type="spellStart"/>
      <w:r w:rsidRPr="002D114D">
        <w:rPr>
          <w:lang w:val="ro-RO"/>
        </w:rPr>
        <w:t>иммунном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ответе</w:t>
      </w:r>
      <w:proofErr w:type="spellEnd"/>
      <w:r w:rsidRPr="002D114D">
        <w:rPr>
          <w:lang w:val="ro-RO"/>
        </w:rPr>
        <w:t>?</w:t>
      </w:r>
    </w:p>
    <w:p w14:paraId="0292C6F6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роль</w:t>
      </w:r>
      <w:proofErr w:type="spellEnd"/>
      <w:r w:rsidRPr="002D114D">
        <w:rPr>
          <w:lang w:val="ro-RO"/>
        </w:rPr>
        <w:t xml:space="preserve"> CD59, </w:t>
      </w:r>
      <w:proofErr w:type="spellStart"/>
      <w:r w:rsidRPr="002D114D">
        <w:rPr>
          <w:lang w:val="ro-RO"/>
        </w:rPr>
        <w:t>экспрессируемого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на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различных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клетках</w:t>
      </w:r>
      <w:proofErr w:type="spellEnd"/>
      <w:r w:rsidRPr="002D114D">
        <w:rPr>
          <w:lang w:val="ro-RO"/>
        </w:rPr>
        <w:t xml:space="preserve">, в </w:t>
      </w:r>
      <w:proofErr w:type="spellStart"/>
      <w:r w:rsidRPr="002D114D">
        <w:rPr>
          <w:lang w:val="ro-RO"/>
        </w:rPr>
        <w:t>активации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комплемента</w:t>
      </w:r>
      <w:proofErr w:type="spellEnd"/>
      <w:r w:rsidRPr="002D114D">
        <w:rPr>
          <w:lang w:val="ro-RO"/>
        </w:rPr>
        <w:t>?</w:t>
      </w:r>
    </w:p>
    <w:p w14:paraId="53E77A0C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роль</w:t>
      </w:r>
      <w:proofErr w:type="spellEnd"/>
      <w:r w:rsidRPr="002D114D">
        <w:rPr>
          <w:lang w:val="ro-RO"/>
        </w:rPr>
        <w:t xml:space="preserve"> PCM (</w:t>
      </w:r>
      <w:proofErr w:type="spellStart"/>
      <w:r w:rsidRPr="002D114D">
        <w:rPr>
          <w:lang w:val="ro-RO"/>
        </w:rPr>
        <w:t>мембранного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кофакторного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белка</w:t>
      </w:r>
      <w:proofErr w:type="spellEnd"/>
      <w:r w:rsidRPr="002D114D">
        <w:rPr>
          <w:lang w:val="ro-RO"/>
        </w:rPr>
        <w:t xml:space="preserve">) в </w:t>
      </w:r>
      <w:proofErr w:type="spellStart"/>
      <w:r w:rsidRPr="002D114D">
        <w:rPr>
          <w:lang w:val="ro-RO"/>
        </w:rPr>
        <w:t>процессе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активации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комплемента</w:t>
      </w:r>
      <w:proofErr w:type="spellEnd"/>
      <w:r w:rsidRPr="002D114D">
        <w:rPr>
          <w:lang w:val="ro-RO"/>
        </w:rPr>
        <w:t>?</w:t>
      </w:r>
    </w:p>
    <w:p w14:paraId="724209EA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роль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иммунного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регуляторного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белка</w:t>
      </w:r>
      <w:proofErr w:type="spellEnd"/>
      <w:r w:rsidRPr="002D114D">
        <w:rPr>
          <w:lang w:val="ro-RO"/>
        </w:rPr>
        <w:t xml:space="preserve"> в </w:t>
      </w:r>
      <w:proofErr w:type="spellStart"/>
      <w:r w:rsidRPr="002D114D">
        <w:rPr>
          <w:lang w:val="ro-RO"/>
        </w:rPr>
        <w:t>обучении</w:t>
      </w:r>
      <w:proofErr w:type="spellEnd"/>
      <w:r w:rsidRPr="002D114D">
        <w:rPr>
          <w:lang w:val="ro-RO"/>
        </w:rPr>
        <w:t xml:space="preserve"> ЛТ в </w:t>
      </w:r>
      <w:proofErr w:type="spellStart"/>
      <w:r w:rsidRPr="002D114D">
        <w:rPr>
          <w:lang w:val="ro-RO"/>
        </w:rPr>
        <w:t>тимусе</w:t>
      </w:r>
      <w:proofErr w:type="spellEnd"/>
      <w:r w:rsidRPr="002D114D">
        <w:rPr>
          <w:lang w:val="ro-RO"/>
        </w:rPr>
        <w:t>?</w:t>
      </w:r>
    </w:p>
    <w:p w14:paraId="6A8348A5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роль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пропердина</w:t>
      </w:r>
      <w:proofErr w:type="spellEnd"/>
      <w:r w:rsidRPr="002D114D">
        <w:rPr>
          <w:lang w:val="ro-RO"/>
        </w:rPr>
        <w:t xml:space="preserve"> в </w:t>
      </w:r>
      <w:proofErr w:type="spellStart"/>
      <w:r w:rsidRPr="002D114D">
        <w:rPr>
          <w:lang w:val="ro-RO"/>
        </w:rPr>
        <w:t>активации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комплемента</w:t>
      </w:r>
      <w:proofErr w:type="spellEnd"/>
      <w:r w:rsidRPr="002D114D">
        <w:rPr>
          <w:lang w:val="ro-RO"/>
        </w:rPr>
        <w:t>?</w:t>
      </w:r>
    </w:p>
    <w:p w14:paraId="4986DED9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роль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пропердина</w:t>
      </w:r>
      <w:proofErr w:type="spellEnd"/>
      <w:r w:rsidRPr="002D114D">
        <w:rPr>
          <w:lang w:val="ro-RO"/>
        </w:rPr>
        <w:t xml:space="preserve"> в </w:t>
      </w:r>
      <w:proofErr w:type="spellStart"/>
      <w:r w:rsidRPr="002D114D">
        <w:rPr>
          <w:lang w:val="ro-RO"/>
        </w:rPr>
        <w:t>регуляции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системы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комплемента</w:t>
      </w:r>
      <w:proofErr w:type="spellEnd"/>
      <w:r w:rsidRPr="002D114D">
        <w:rPr>
          <w:lang w:val="ro-RO"/>
        </w:rPr>
        <w:t>:</w:t>
      </w:r>
    </w:p>
    <w:p w14:paraId="561FFCCD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роль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пропердина</w:t>
      </w:r>
      <w:proofErr w:type="spellEnd"/>
      <w:r w:rsidRPr="002D114D">
        <w:rPr>
          <w:lang w:val="ro-RO"/>
        </w:rPr>
        <w:t xml:space="preserve"> в </w:t>
      </w:r>
      <w:proofErr w:type="spellStart"/>
      <w:r w:rsidRPr="002D114D">
        <w:rPr>
          <w:lang w:val="ro-RO"/>
        </w:rPr>
        <w:t>регуляции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системы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комплемента</w:t>
      </w:r>
      <w:proofErr w:type="spellEnd"/>
      <w:r w:rsidRPr="002D114D">
        <w:rPr>
          <w:lang w:val="ro-RO"/>
        </w:rPr>
        <w:t>:</w:t>
      </w:r>
    </w:p>
    <w:p w14:paraId="243239BD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роль</w:t>
      </w:r>
      <w:proofErr w:type="spellEnd"/>
      <w:r w:rsidRPr="002D114D">
        <w:rPr>
          <w:lang w:val="ro-RO"/>
        </w:rPr>
        <w:t xml:space="preserve"> С1-ингибитора в </w:t>
      </w:r>
      <w:proofErr w:type="spellStart"/>
      <w:r w:rsidRPr="002D114D">
        <w:rPr>
          <w:lang w:val="ro-RO"/>
        </w:rPr>
        <w:t>процессе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активации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комплемента</w:t>
      </w:r>
      <w:proofErr w:type="spellEnd"/>
      <w:r w:rsidRPr="002D114D">
        <w:rPr>
          <w:lang w:val="ro-RO"/>
        </w:rPr>
        <w:t>?</w:t>
      </w:r>
    </w:p>
    <w:p w14:paraId="35DDC567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защитные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системы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собственных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клеток</w:t>
      </w:r>
      <w:proofErr w:type="spellEnd"/>
      <w:r w:rsidRPr="002D114D">
        <w:rPr>
          <w:lang w:val="ro-RO"/>
        </w:rPr>
        <w:t xml:space="preserve"> в </w:t>
      </w:r>
      <w:proofErr w:type="spellStart"/>
      <w:r w:rsidRPr="002D114D">
        <w:rPr>
          <w:lang w:val="ro-RO"/>
        </w:rPr>
        <w:t>случае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неконтролируемой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активации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пути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комплемента</w:t>
      </w:r>
      <w:proofErr w:type="spellEnd"/>
      <w:r w:rsidRPr="002D114D">
        <w:rPr>
          <w:lang w:val="ro-RO"/>
        </w:rPr>
        <w:t>?</w:t>
      </w:r>
    </w:p>
    <w:p w14:paraId="17EACDAC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особенности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гуморального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иммунитета</w:t>
      </w:r>
      <w:proofErr w:type="spellEnd"/>
      <w:r w:rsidRPr="002D114D">
        <w:rPr>
          <w:lang w:val="ro-RO"/>
        </w:rPr>
        <w:t>:</w:t>
      </w:r>
    </w:p>
    <w:p w14:paraId="25E0FD61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особенности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гуморального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иммунитета</w:t>
      </w:r>
      <w:proofErr w:type="spellEnd"/>
      <w:r w:rsidRPr="002D114D">
        <w:rPr>
          <w:lang w:val="ro-RO"/>
        </w:rPr>
        <w:t>:</w:t>
      </w:r>
    </w:p>
    <w:p w14:paraId="43652710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особенности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клеточного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иммунитета</w:t>
      </w:r>
      <w:proofErr w:type="spellEnd"/>
      <w:r w:rsidRPr="002D114D">
        <w:rPr>
          <w:lang w:val="ro-RO"/>
        </w:rPr>
        <w:t>:</w:t>
      </w:r>
    </w:p>
    <w:p w14:paraId="1A986CD4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особенности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приобретенного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иммунитета</w:t>
      </w:r>
      <w:proofErr w:type="spellEnd"/>
      <w:r w:rsidRPr="002D114D">
        <w:rPr>
          <w:lang w:val="ro-RO"/>
        </w:rPr>
        <w:t>:</w:t>
      </w:r>
    </w:p>
    <w:p w14:paraId="6493B696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последствия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активации</w:t>
      </w:r>
      <w:proofErr w:type="spellEnd"/>
      <w:r w:rsidRPr="002D114D">
        <w:rPr>
          <w:lang w:val="ro-RO"/>
        </w:rPr>
        <w:t xml:space="preserve"> В-</w:t>
      </w:r>
      <w:proofErr w:type="spellStart"/>
      <w:r w:rsidRPr="002D114D">
        <w:rPr>
          <w:lang w:val="ro-RO"/>
        </w:rPr>
        <w:t>лимфоцитов</w:t>
      </w:r>
      <w:proofErr w:type="spellEnd"/>
      <w:r w:rsidRPr="002D114D">
        <w:rPr>
          <w:lang w:val="ro-RO"/>
        </w:rPr>
        <w:t xml:space="preserve"> Т-</w:t>
      </w:r>
      <w:proofErr w:type="spellStart"/>
      <w:r w:rsidRPr="002D114D">
        <w:rPr>
          <w:lang w:val="ro-RO"/>
        </w:rPr>
        <w:t>зависимым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антигеном</w:t>
      </w:r>
      <w:proofErr w:type="spellEnd"/>
      <w:r w:rsidRPr="002D114D">
        <w:rPr>
          <w:lang w:val="ro-RO"/>
        </w:rPr>
        <w:t>:</w:t>
      </w:r>
    </w:p>
    <w:p w14:paraId="11D093D4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характеристики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неполного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антигена</w:t>
      </w:r>
      <w:proofErr w:type="spellEnd"/>
      <w:r w:rsidRPr="002D114D">
        <w:rPr>
          <w:lang w:val="ro-RO"/>
        </w:rPr>
        <w:t>:</w:t>
      </w:r>
    </w:p>
    <w:p w14:paraId="09C3DEBF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эффекты</w:t>
      </w:r>
      <w:proofErr w:type="spellEnd"/>
      <w:r w:rsidRPr="002D114D">
        <w:rPr>
          <w:lang w:val="ro-RO"/>
        </w:rPr>
        <w:t xml:space="preserve"> IgE:</w:t>
      </w:r>
    </w:p>
    <w:p w14:paraId="3A44F7BD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эффекты</w:t>
      </w:r>
      <w:proofErr w:type="spellEnd"/>
      <w:r w:rsidRPr="002D114D">
        <w:rPr>
          <w:lang w:val="ro-RO"/>
        </w:rPr>
        <w:t xml:space="preserve"> IgG:</w:t>
      </w:r>
    </w:p>
    <w:p w14:paraId="02E0E9E7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эффекты</w:t>
      </w:r>
      <w:proofErr w:type="spellEnd"/>
      <w:r w:rsidRPr="002D114D">
        <w:rPr>
          <w:lang w:val="ro-RO"/>
        </w:rPr>
        <w:t xml:space="preserve"> IgM:</w:t>
      </w:r>
    </w:p>
    <w:p w14:paraId="0979E709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эффекты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компонента</w:t>
      </w:r>
      <w:proofErr w:type="spellEnd"/>
      <w:r w:rsidRPr="002D114D">
        <w:rPr>
          <w:lang w:val="ro-RO"/>
        </w:rPr>
        <w:t xml:space="preserve"> C3b </w:t>
      </w:r>
      <w:proofErr w:type="spellStart"/>
      <w:r w:rsidRPr="002D114D">
        <w:rPr>
          <w:lang w:val="ro-RO"/>
        </w:rPr>
        <w:t>комплемента</w:t>
      </w:r>
      <w:proofErr w:type="spellEnd"/>
      <w:r w:rsidRPr="002D114D">
        <w:rPr>
          <w:lang w:val="ro-RO"/>
        </w:rPr>
        <w:t>:</w:t>
      </w:r>
    </w:p>
    <w:p w14:paraId="24A10CE1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Каковы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эффекты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компонентов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комплемента</w:t>
      </w:r>
      <w:proofErr w:type="spellEnd"/>
      <w:r w:rsidRPr="002D114D">
        <w:rPr>
          <w:lang w:val="ro-RO"/>
        </w:rPr>
        <w:t xml:space="preserve"> С3а и С5а:</w:t>
      </w:r>
    </w:p>
    <w:p w14:paraId="5177DE95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иммуноглобулины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количественно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преобладает</w:t>
      </w:r>
      <w:proofErr w:type="spellEnd"/>
      <w:r w:rsidRPr="002D114D">
        <w:rPr>
          <w:lang w:val="ro-RO"/>
        </w:rPr>
        <w:t xml:space="preserve"> в </w:t>
      </w:r>
      <w:proofErr w:type="spellStart"/>
      <w:r w:rsidRPr="002D114D">
        <w:rPr>
          <w:lang w:val="ro-RO"/>
        </w:rPr>
        <w:t>сыворотке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крови</w:t>
      </w:r>
      <w:proofErr w:type="spellEnd"/>
      <w:r w:rsidRPr="002D114D">
        <w:rPr>
          <w:lang w:val="ro-RO"/>
        </w:rPr>
        <w:t>:</w:t>
      </w:r>
    </w:p>
    <w:p w14:paraId="7EA2D653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сегмент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гена</w:t>
      </w:r>
      <w:proofErr w:type="spellEnd"/>
      <w:r w:rsidRPr="002D114D">
        <w:rPr>
          <w:lang w:val="ro-RO"/>
        </w:rPr>
        <w:t xml:space="preserve"> HLA </w:t>
      </w:r>
      <w:proofErr w:type="spellStart"/>
      <w:r w:rsidRPr="002D114D">
        <w:rPr>
          <w:lang w:val="ro-RO"/>
        </w:rPr>
        <w:t>контролирует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экспрессию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компонентов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комплемента</w:t>
      </w:r>
      <w:proofErr w:type="spellEnd"/>
      <w:r w:rsidRPr="002D114D">
        <w:rPr>
          <w:lang w:val="ro-RO"/>
        </w:rPr>
        <w:t>?</w:t>
      </w:r>
    </w:p>
    <w:p w14:paraId="48052EBB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цитокин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аутокринно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стимулирует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пролиферацию</w:t>
      </w:r>
      <w:proofErr w:type="spellEnd"/>
      <w:r w:rsidRPr="002D114D">
        <w:rPr>
          <w:lang w:val="ro-RO"/>
        </w:rPr>
        <w:t xml:space="preserve"> Th1?</w:t>
      </w:r>
    </w:p>
    <w:p w14:paraId="09DE8A16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lastRenderedPageBreak/>
        <w:t>Какой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цитокин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аутокринно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стимулирует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пролиферацию</w:t>
      </w:r>
      <w:proofErr w:type="spellEnd"/>
      <w:r w:rsidRPr="002D114D">
        <w:rPr>
          <w:lang w:val="ro-RO"/>
        </w:rPr>
        <w:t xml:space="preserve"> Th1?</w:t>
      </w:r>
    </w:p>
    <w:p w14:paraId="396432C7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цитокин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способствует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активации</w:t>
      </w:r>
      <w:proofErr w:type="spellEnd"/>
      <w:r w:rsidRPr="002D114D">
        <w:rPr>
          <w:lang w:val="ro-RO"/>
        </w:rPr>
        <w:t xml:space="preserve"> Т-</w:t>
      </w:r>
      <w:proofErr w:type="spellStart"/>
      <w:r w:rsidRPr="002D114D">
        <w:rPr>
          <w:lang w:val="ro-RO"/>
        </w:rPr>
        <w:t>наивного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лимфоцита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макро-фагами</w:t>
      </w:r>
      <w:proofErr w:type="spellEnd"/>
      <w:r w:rsidRPr="002D114D">
        <w:rPr>
          <w:lang w:val="ro-RO"/>
        </w:rPr>
        <w:t>?</w:t>
      </w:r>
    </w:p>
    <w:p w14:paraId="53FCCC64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цитокин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способствует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активации</w:t>
      </w:r>
      <w:proofErr w:type="spellEnd"/>
      <w:r w:rsidRPr="002D114D">
        <w:rPr>
          <w:lang w:val="ro-RO"/>
        </w:rPr>
        <w:t xml:space="preserve"> Т-</w:t>
      </w:r>
      <w:proofErr w:type="spellStart"/>
      <w:r w:rsidRPr="002D114D">
        <w:rPr>
          <w:lang w:val="ro-RO"/>
        </w:rPr>
        <w:t>наивных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лимфоцитов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дендрит-ными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клетками</w:t>
      </w:r>
      <w:proofErr w:type="spellEnd"/>
      <w:r w:rsidRPr="002D114D">
        <w:rPr>
          <w:lang w:val="ro-RO"/>
        </w:rPr>
        <w:t>?</w:t>
      </w:r>
    </w:p>
    <w:p w14:paraId="2439F8D6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цитокин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стимулирует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дифференцировку</w:t>
      </w:r>
      <w:proofErr w:type="spellEnd"/>
      <w:r w:rsidRPr="002D114D">
        <w:rPr>
          <w:lang w:val="ro-RO"/>
        </w:rPr>
        <w:t xml:space="preserve"> Th-naiv в Th2?</w:t>
      </w:r>
    </w:p>
    <w:p w14:paraId="5F0C01C8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цитокин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стимулирует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пролиферацию</w:t>
      </w:r>
      <w:proofErr w:type="spellEnd"/>
      <w:r w:rsidRPr="002D114D">
        <w:rPr>
          <w:lang w:val="ro-RO"/>
        </w:rPr>
        <w:t xml:space="preserve"> Th1?</w:t>
      </w:r>
    </w:p>
    <w:p w14:paraId="6AAD3FE7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цитокин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стимулирует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экспрессию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дефенсина</w:t>
      </w:r>
      <w:proofErr w:type="spellEnd"/>
      <w:r w:rsidRPr="002D114D">
        <w:rPr>
          <w:lang w:val="ro-RO"/>
        </w:rPr>
        <w:t xml:space="preserve"> в </w:t>
      </w:r>
      <w:proofErr w:type="spellStart"/>
      <w:r w:rsidRPr="002D114D">
        <w:rPr>
          <w:lang w:val="ro-RO"/>
        </w:rPr>
        <w:t>коже</w:t>
      </w:r>
      <w:proofErr w:type="spellEnd"/>
      <w:r w:rsidRPr="002D114D">
        <w:rPr>
          <w:lang w:val="ro-RO"/>
        </w:rPr>
        <w:t>?</w:t>
      </w:r>
    </w:p>
    <w:p w14:paraId="1379707D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CD4 Т-</w:t>
      </w:r>
      <w:proofErr w:type="spellStart"/>
      <w:r w:rsidRPr="002D114D">
        <w:rPr>
          <w:lang w:val="ro-RO"/>
        </w:rPr>
        <w:t>лимфоциты</w:t>
      </w:r>
      <w:proofErr w:type="spellEnd"/>
      <w:r w:rsidRPr="002D114D">
        <w:rPr>
          <w:lang w:val="ro-RO"/>
        </w:rPr>
        <w:t>:</w:t>
      </w:r>
    </w:p>
    <w:p w14:paraId="34DD30A5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CD8 Т-</w:t>
      </w:r>
      <w:proofErr w:type="spellStart"/>
      <w:r w:rsidRPr="002D114D">
        <w:rPr>
          <w:lang w:val="ro-RO"/>
        </w:rPr>
        <w:t>лимфоциты</w:t>
      </w:r>
      <w:proofErr w:type="spellEnd"/>
      <w:r w:rsidRPr="002D114D">
        <w:rPr>
          <w:lang w:val="ro-RO"/>
        </w:rPr>
        <w:t>:</w:t>
      </w:r>
    </w:p>
    <w:p w14:paraId="249FFD7D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IgG:</w:t>
      </w:r>
    </w:p>
    <w:p w14:paraId="28CC6C31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NK (</w:t>
      </w:r>
      <w:proofErr w:type="spellStart"/>
      <w:r w:rsidRPr="002D114D">
        <w:rPr>
          <w:lang w:val="ro-RO"/>
        </w:rPr>
        <w:t>естественные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киллерные</w:t>
      </w:r>
      <w:proofErr w:type="spellEnd"/>
      <w:r w:rsidRPr="002D114D">
        <w:rPr>
          <w:lang w:val="ro-RO"/>
        </w:rPr>
        <w:t xml:space="preserve">) </w:t>
      </w:r>
      <w:proofErr w:type="spellStart"/>
      <w:r w:rsidRPr="002D114D">
        <w:rPr>
          <w:lang w:val="ro-RO"/>
        </w:rPr>
        <w:t>клетки</w:t>
      </w:r>
      <w:proofErr w:type="spellEnd"/>
      <w:r w:rsidRPr="002D114D">
        <w:rPr>
          <w:lang w:val="ro-RO"/>
        </w:rPr>
        <w:t>:</w:t>
      </w:r>
    </w:p>
    <w:p w14:paraId="455F6E17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Th1-лимфоциты:</w:t>
      </w:r>
    </w:p>
    <w:p w14:paraId="790F3D79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Th2-лимфоциты:</w:t>
      </w:r>
    </w:p>
    <w:p w14:paraId="58B631FB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анафилатоксин</w:t>
      </w:r>
      <w:proofErr w:type="spellEnd"/>
      <w:r w:rsidRPr="002D114D">
        <w:rPr>
          <w:lang w:val="ro-RO"/>
        </w:rPr>
        <w:t xml:space="preserve"> С5а:</w:t>
      </w:r>
    </w:p>
    <w:p w14:paraId="60A86118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вторичный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гуморальный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иммунный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ответ</w:t>
      </w:r>
      <w:proofErr w:type="spellEnd"/>
      <w:r w:rsidRPr="002D114D">
        <w:rPr>
          <w:lang w:val="ro-RO"/>
        </w:rPr>
        <w:t>:</w:t>
      </w:r>
    </w:p>
    <w:p w14:paraId="36A1B9AD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гаптен</w:t>
      </w:r>
      <w:proofErr w:type="spellEnd"/>
      <w:r w:rsidRPr="002D114D">
        <w:rPr>
          <w:lang w:val="ro-RO"/>
        </w:rPr>
        <w:t>:</w:t>
      </w:r>
    </w:p>
    <w:p w14:paraId="755CE129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ген</w:t>
      </w:r>
      <w:proofErr w:type="spellEnd"/>
      <w:r w:rsidRPr="002D114D">
        <w:rPr>
          <w:lang w:val="ro-RO"/>
        </w:rPr>
        <w:t xml:space="preserve"> HLA-I-B27:</w:t>
      </w:r>
    </w:p>
    <w:p w14:paraId="0736CE65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ИЛ-1 (</w:t>
      </w:r>
      <w:proofErr w:type="spellStart"/>
      <w:r w:rsidRPr="002D114D">
        <w:rPr>
          <w:lang w:val="ro-RO"/>
        </w:rPr>
        <w:t>интерлейкин</w:t>
      </w:r>
      <w:proofErr w:type="spellEnd"/>
      <w:r w:rsidRPr="002D114D">
        <w:rPr>
          <w:lang w:val="ro-RO"/>
        </w:rPr>
        <w:t xml:space="preserve"> 1):</w:t>
      </w:r>
    </w:p>
    <w:p w14:paraId="5C98ACC4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инвариабильную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цепь</w:t>
      </w:r>
      <w:proofErr w:type="spellEnd"/>
      <w:r w:rsidRPr="002D114D">
        <w:rPr>
          <w:lang w:val="ro-RO"/>
        </w:rPr>
        <w:t xml:space="preserve"> (ИЦ):</w:t>
      </w:r>
    </w:p>
    <w:p w14:paraId="6828BE42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молекулы</w:t>
      </w:r>
      <w:proofErr w:type="spellEnd"/>
      <w:r w:rsidRPr="002D114D">
        <w:rPr>
          <w:lang w:val="ro-RO"/>
        </w:rPr>
        <w:t xml:space="preserve"> МРС I:</w:t>
      </w:r>
    </w:p>
    <w:p w14:paraId="7E17C8C2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молекулы</w:t>
      </w:r>
      <w:proofErr w:type="spellEnd"/>
      <w:r w:rsidRPr="002D114D">
        <w:rPr>
          <w:lang w:val="ro-RO"/>
        </w:rPr>
        <w:t xml:space="preserve"> МРС II:</w:t>
      </w:r>
    </w:p>
    <w:p w14:paraId="717DB20F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первичный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гуморальный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иммунный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ответ</w:t>
      </w:r>
      <w:proofErr w:type="spellEnd"/>
      <w:r w:rsidRPr="002D114D">
        <w:rPr>
          <w:lang w:val="ro-RO"/>
        </w:rPr>
        <w:t>:</w:t>
      </w:r>
    </w:p>
    <w:p w14:paraId="7E24E5C0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процесс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идентификации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антигена</w:t>
      </w:r>
      <w:proofErr w:type="spellEnd"/>
      <w:r w:rsidRPr="002D114D">
        <w:rPr>
          <w:lang w:val="ro-RO"/>
        </w:rPr>
        <w:t xml:space="preserve">, </w:t>
      </w:r>
      <w:proofErr w:type="spellStart"/>
      <w:r w:rsidRPr="002D114D">
        <w:rPr>
          <w:lang w:val="ro-RO"/>
        </w:rPr>
        <w:t>экспрессируемого</w:t>
      </w:r>
      <w:proofErr w:type="spellEnd"/>
      <w:r w:rsidRPr="002D114D">
        <w:rPr>
          <w:lang w:val="ro-RO"/>
        </w:rPr>
        <w:t xml:space="preserve"> MHC-II:</w:t>
      </w:r>
    </w:p>
    <w:p w14:paraId="688F0423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процесс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идентификации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антигена</w:t>
      </w:r>
      <w:proofErr w:type="spellEnd"/>
      <w:r w:rsidRPr="002D114D">
        <w:rPr>
          <w:lang w:val="ro-RO"/>
        </w:rPr>
        <w:t xml:space="preserve">, </w:t>
      </w:r>
      <w:proofErr w:type="spellStart"/>
      <w:r w:rsidRPr="002D114D">
        <w:rPr>
          <w:lang w:val="ro-RO"/>
        </w:rPr>
        <w:t>экспрессируемого</w:t>
      </w:r>
      <w:proofErr w:type="spellEnd"/>
      <w:r w:rsidRPr="002D114D">
        <w:rPr>
          <w:lang w:val="ro-RO"/>
        </w:rPr>
        <w:t xml:space="preserve"> MHC-II:</w:t>
      </w:r>
    </w:p>
    <w:p w14:paraId="519EA9A0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процесс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транслокации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комплекса</w:t>
      </w:r>
      <w:proofErr w:type="spellEnd"/>
      <w:r w:rsidRPr="002D114D">
        <w:rPr>
          <w:lang w:val="ro-RO"/>
        </w:rPr>
        <w:t xml:space="preserve"> MHC-</w:t>
      </w:r>
      <w:proofErr w:type="spellStart"/>
      <w:r w:rsidRPr="002D114D">
        <w:rPr>
          <w:lang w:val="ro-RO"/>
        </w:rPr>
        <w:t>антиген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на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поверхность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мембраны</w:t>
      </w:r>
      <w:proofErr w:type="spellEnd"/>
      <w:r w:rsidRPr="002D114D">
        <w:rPr>
          <w:lang w:val="ro-RO"/>
        </w:rPr>
        <w:t>:</w:t>
      </w:r>
    </w:p>
    <w:p w14:paraId="4EDE4314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процессинг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эндогенных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антигенов</w:t>
      </w:r>
      <w:proofErr w:type="spellEnd"/>
      <w:r w:rsidRPr="002D114D">
        <w:rPr>
          <w:lang w:val="ro-RO"/>
        </w:rPr>
        <w:t>:</w:t>
      </w:r>
    </w:p>
    <w:p w14:paraId="3FC03BF2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рецептор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антигена</w:t>
      </w:r>
      <w:proofErr w:type="spellEnd"/>
      <w:r w:rsidRPr="002D114D">
        <w:rPr>
          <w:lang w:val="ro-RO"/>
        </w:rPr>
        <w:t xml:space="preserve">, </w:t>
      </w:r>
      <w:proofErr w:type="spellStart"/>
      <w:r w:rsidRPr="002D114D">
        <w:rPr>
          <w:lang w:val="ro-RO"/>
        </w:rPr>
        <w:t>присутствующий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на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зрелых</w:t>
      </w:r>
      <w:proofErr w:type="spellEnd"/>
      <w:r w:rsidRPr="002D114D">
        <w:rPr>
          <w:lang w:val="ro-RO"/>
        </w:rPr>
        <w:t xml:space="preserve"> В-</w:t>
      </w:r>
      <w:proofErr w:type="spellStart"/>
      <w:r w:rsidRPr="002D114D">
        <w:rPr>
          <w:lang w:val="ro-RO"/>
        </w:rPr>
        <w:t>лимфоцитах</w:t>
      </w:r>
      <w:proofErr w:type="spellEnd"/>
      <w:r w:rsidRPr="002D114D">
        <w:rPr>
          <w:lang w:val="ro-RO"/>
        </w:rPr>
        <w:t xml:space="preserve"> (BCR):</w:t>
      </w:r>
    </w:p>
    <w:p w14:paraId="4CC8790C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свойства</w:t>
      </w:r>
      <w:proofErr w:type="spellEnd"/>
      <w:r w:rsidRPr="002D114D">
        <w:rPr>
          <w:lang w:val="ro-RO"/>
        </w:rPr>
        <w:t xml:space="preserve"> В-</w:t>
      </w:r>
      <w:proofErr w:type="spellStart"/>
      <w:r w:rsidRPr="002D114D">
        <w:rPr>
          <w:lang w:val="ro-RO"/>
        </w:rPr>
        <w:t>лимфоцитов</w:t>
      </w:r>
      <w:proofErr w:type="spellEnd"/>
      <w:r w:rsidRPr="002D114D">
        <w:rPr>
          <w:lang w:val="ro-RO"/>
        </w:rPr>
        <w:t>:</w:t>
      </w:r>
    </w:p>
    <w:p w14:paraId="41D89BCC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свойства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молекулы</w:t>
      </w:r>
      <w:proofErr w:type="spellEnd"/>
      <w:r w:rsidRPr="002D114D">
        <w:rPr>
          <w:lang w:val="ro-RO"/>
        </w:rPr>
        <w:t xml:space="preserve"> HLA-B27:</w:t>
      </w:r>
    </w:p>
    <w:p w14:paraId="2DDDC42A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свойства</w:t>
      </w:r>
      <w:proofErr w:type="spellEnd"/>
      <w:r w:rsidRPr="002D114D">
        <w:rPr>
          <w:lang w:val="ro-RO"/>
        </w:rPr>
        <w:t xml:space="preserve"> Т-</w:t>
      </w:r>
      <w:proofErr w:type="spellStart"/>
      <w:r w:rsidRPr="002D114D">
        <w:rPr>
          <w:lang w:val="ro-RO"/>
        </w:rPr>
        <w:t>лимфоцитов</w:t>
      </w:r>
      <w:proofErr w:type="spellEnd"/>
      <w:r w:rsidRPr="002D114D">
        <w:rPr>
          <w:lang w:val="ro-RO"/>
        </w:rPr>
        <w:t>:</w:t>
      </w:r>
    </w:p>
    <w:p w14:paraId="2FBB5E0B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суперантигены</w:t>
      </w:r>
      <w:proofErr w:type="spellEnd"/>
      <w:r w:rsidRPr="002D114D">
        <w:rPr>
          <w:lang w:val="ro-RO"/>
        </w:rPr>
        <w:t>:</w:t>
      </w:r>
    </w:p>
    <w:p w14:paraId="42139D38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фактор</w:t>
      </w:r>
      <w:proofErr w:type="spellEnd"/>
      <w:r w:rsidRPr="002D114D">
        <w:rPr>
          <w:lang w:val="ro-RO"/>
        </w:rPr>
        <w:t xml:space="preserve"> D, </w:t>
      </w:r>
      <w:proofErr w:type="spellStart"/>
      <w:r w:rsidRPr="002D114D">
        <w:rPr>
          <w:lang w:val="ro-RO"/>
        </w:rPr>
        <w:t>участвующий</w:t>
      </w:r>
      <w:proofErr w:type="spellEnd"/>
      <w:r w:rsidRPr="002D114D">
        <w:rPr>
          <w:lang w:val="ro-RO"/>
        </w:rPr>
        <w:t xml:space="preserve"> в </w:t>
      </w:r>
      <w:proofErr w:type="spellStart"/>
      <w:r w:rsidRPr="002D114D">
        <w:rPr>
          <w:lang w:val="ro-RO"/>
        </w:rPr>
        <w:t>альтернативной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активации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комплемента</w:t>
      </w:r>
      <w:proofErr w:type="spellEnd"/>
      <w:r w:rsidRPr="002D114D">
        <w:rPr>
          <w:lang w:val="ro-RO"/>
        </w:rPr>
        <w:t>:</w:t>
      </w:r>
    </w:p>
    <w:p w14:paraId="0583434A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Охарактеризуйте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фактор</w:t>
      </w:r>
      <w:proofErr w:type="spellEnd"/>
      <w:r w:rsidRPr="002D114D">
        <w:rPr>
          <w:lang w:val="ro-RO"/>
        </w:rPr>
        <w:t xml:space="preserve"> D, </w:t>
      </w:r>
      <w:proofErr w:type="spellStart"/>
      <w:r w:rsidRPr="002D114D">
        <w:rPr>
          <w:lang w:val="ro-RO"/>
        </w:rPr>
        <w:t>участвующий</w:t>
      </w:r>
      <w:proofErr w:type="spellEnd"/>
      <w:r w:rsidRPr="002D114D">
        <w:rPr>
          <w:lang w:val="ro-RO"/>
        </w:rPr>
        <w:t xml:space="preserve"> в </w:t>
      </w:r>
      <w:proofErr w:type="spellStart"/>
      <w:r w:rsidRPr="002D114D">
        <w:rPr>
          <w:lang w:val="ro-RO"/>
        </w:rPr>
        <w:t>альтернативной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активации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комплемента</w:t>
      </w:r>
      <w:proofErr w:type="spellEnd"/>
      <w:r w:rsidRPr="002D114D">
        <w:rPr>
          <w:lang w:val="ro-RO"/>
        </w:rPr>
        <w:t>:</w:t>
      </w:r>
    </w:p>
    <w:p w14:paraId="17B92E79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2D114D">
        <w:rPr>
          <w:lang w:val="ro-RO"/>
        </w:rPr>
        <w:t xml:space="preserve">С </w:t>
      </w:r>
      <w:proofErr w:type="spellStart"/>
      <w:r w:rsidRPr="002D114D">
        <w:rPr>
          <w:lang w:val="ro-RO"/>
        </w:rPr>
        <w:t>помощью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каких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механизмов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лимфоцит</w:t>
      </w:r>
      <w:proofErr w:type="spellEnd"/>
      <w:r w:rsidRPr="002D114D">
        <w:rPr>
          <w:lang w:val="ro-RO"/>
        </w:rPr>
        <w:t xml:space="preserve"> CD-8 </w:t>
      </w:r>
      <w:proofErr w:type="spellStart"/>
      <w:r w:rsidRPr="002D114D">
        <w:rPr>
          <w:lang w:val="ro-RO"/>
        </w:rPr>
        <w:t>борется</w:t>
      </w:r>
      <w:proofErr w:type="spellEnd"/>
      <w:r w:rsidRPr="002D114D">
        <w:rPr>
          <w:lang w:val="ro-RO"/>
        </w:rPr>
        <w:t xml:space="preserve"> с </w:t>
      </w:r>
      <w:proofErr w:type="spellStart"/>
      <w:r w:rsidRPr="002D114D">
        <w:rPr>
          <w:lang w:val="ro-RO"/>
        </w:rPr>
        <w:t>вирусом</w:t>
      </w:r>
      <w:proofErr w:type="spellEnd"/>
      <w:r w:rsidRPr="002D114D">
        <w:rPr>
          <w:lang w:val="ro-RO"/>
        </w:rPr>
        <w:t xml:space="preserve"> ВИЧ?</w:t>
      </w:r>
    </w:p>
    <w:p w14:paraId="3638A176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Сколько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комплексов</w:t>
      </w:r>
      <w:proofErr w:type="spellEnd"/>
      <w:r w:rsidRPr="002D114D">
        <w:rPr>
          <w:lang w:val="ro-RO"/>
        </w:rPr>
        <w:t xml:space="preserve"> Ag-Ac </w:t>
      </w:r>
      <w:proofErr w:type="spellStart"/>
      <w:r w:rsidRPr="002D114D">
        <w:rPr>
          <w:lang w:val="ro-RO"/>
        </w:rPr>
        <w:t>может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связывать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компонент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комплемента</w:t>
      </w:r>
      <w:proofErr w:type="spellEnd"/>
      <w:r w:rsidRPr="002D114D">
        <w:rPr>
          <w:lang w:val="ro-RO"/>
        </w:rPr>
        <w:t xml:space="preserve"> C1 </w:t>
      </w:r>
      <w:proofErr w:type="spellStart"/>
      <w:r w:rsidRPr="002D114D">
        <w:rPr>
          <w:lang w:val="ro-RO"/>
        </w:rPr>
        <w:t>при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классической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активации</w:t>
      </w:r>
      <w:proofErr w:type="spellEnd"/>
      <w:r w:rsidRPr="002D114D">
        <w:rPr>
          <w:lang w:val="ro-RO"/>
        </w:rPr>
        <w:t>?</w:t>
      </w:r>
    </w:p>
    <w:p w14:paraId="35970CFA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lastRenderedPageBreak/>
        <w:t>Сколько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молекул</w:t>
      </w:r>
      <w:proofErr w:type="spellEnd"/>
      <w:r w:rsidRPr="002D114D">
        <w:rPr>
          <w:lang w:val="ro-RO"/>
        </w:rPr>
        <w:t xml:space="preserve"> С3-конвертазы </w:t>
      </w:r>
      <w:proofErr w:type="spellStart"/>
      <w:r w:rsidRPr="002D114D">
        <w:rPr>
          <w:lang w:val="ro-RO"/>
        </w:rPr>
        <w:t>может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быть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максимально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получено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из</w:t>
      </w:r>
      <w:proofErr w:type="spellEnd"/>
      <w:r w:rsidRPr="002D114D">
        <w:rPr>
          <w:lang w:val="ro-RO"/>
        </w:rPr>
        <w:t xml:space="preserve"> С1-компонента </w:t>
      </w:r>
      <w:proofErr w:type="spellStart"/>
      <w:r w:rsidRPr="002D114D">
        <w:rPr>
          <w:lang w:val="ro-RO"/>
        </w:rPr>
        <w:t>при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классическом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пути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активации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комплемента</w:t>
      </w:r>
      <w:proofErr w:type="spellEnd"/>
      <w:r w:rsidRPr="002D114D">
        <w:rPr>
          <w:lang w:val="ro-RO"/>
        </w:rPr>
        <w:t>?</w:t>
      </w:r>
    </w:p>
    <w:p w14:paraId="7ED995E1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Укажите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активатора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макрофагов</w:t>
      </w:r>
      <w:proofErr w:type="spellEnd"/>
      <w:r w:rsidRPr="002D114D">
        <w:rPr>
          <w:lang w:val="ro-RO"/>
        </w:rPr>
        <w:t xml:space="preserve"> в </w:t>
      </w:r>
      <w:proofErr w:type="spellStart"/>
      <w:r w:rsidRPr="002D114D">
        <w:rPr>
          <w:lang w:val="ro-RO"/>
        </w:rPr>
        <w:t>фагоцитозе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факультативно-внутриклеточных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бактерий</w:t>
      </w:r>
      <w:proofErr w:type="spellEnd"/>
      <w:r w:rsidRPr="002D114D">
        <w:rPr>
          <w:lang w:val="ro-RO"/>
        </w:rPr>
        <w:t>:</w:t>
      </w:r>
    </w:p>
    <w:p w14:paraId="7C57C861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Укажите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внепеченочные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источники</w:t>
      </w:r>
      <w:proofErr w:type="spellEnd"/>
      <w:r w:rsidRPr="002D114D">
        <w:rPr>
          <w:lang w:val="ro-RO"/>
        </w:rPr>
        <w:t xml:space="preserve"> C1q:</w:t>
      </w:r>
    </w:p>
    <w:p w14:paraId="4EAF23F4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Укажите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гуморальные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факторы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врожденного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иммунитета</w:t>
      </w:r>
      <w:proofErr w:type="spellEnd"/>
      <w:r w:rsidRPr="002D114D">
        <w:rPr>
          <w:lang w:val="ro-RO"/>
        </w:rPr>
        <w:t>:</w:t>
      </w:r>
    </w:p>
    <w:p w14:paraId="30032514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Укажите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клетки</w:t>
      </w:r>
      <w:proofErr w:type="spellEnd"/>
      <w:r w:rsidRPr="002D114D">
        <w:rPr>
          <w:lang w:val="ro-RO"/>
        </w:rPr>
        <w:t xml:space="preserve">, </w:t>
      </w:r>
      <w:proofErr w:type="spellStart"/>
      <w:r w:rsidRPr="002D114D">
        <w:rPr>
          <w:lang w:val="ro-RO"/>
        </w:rPr>
        <w:t>на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поверхности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которых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могут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находиться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молекулы</w:t>
      </w:r>
      <w:proofErr w:type="spellEnd"/>
      <w:r w:rsidRPr="002D114D">
        <w:rPr>
          <w:lang w:val="ro-RO"/>
        </w:rPr>
        <w:t xml:space="preserve"> МНС </w:t>
      </w:r>
      <w:proofErr w:type="spellStart"/>
      <w:r w:rsidRPr="002D114D">
        <w:rPr>
          <w:lang w:val="ro-RO"/>
        </w:rPr>
        <w:t>класса</w:t>
      </w:r>
      <w:proofErr w:type="spellEnd"/>
      <w:r w:rsidRPr="002D114D">
        <w:rPr>
          <w:lang w:val="ro-RO"/>
        </w:rPr>
        <w:t xml:space="preserve"> II:</w:t>
      </w:r>
    </w:p>
    <w:p w14:paraId="03B23727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Укажите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периферические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органы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иммунной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системы</w:t>
      </w:r>
      <w:proofErr w:type="spellEnd"/>
      <w:r w:rsidRPr="002D114D">
        <w:rPr>
          <w:lang w:val="ro-RO"/>
        </w:rPr>
        <w:t>:</w:t>
      </w:r>
    </w:p>
    <w:p w14:paraId="66FA8033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Укажите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причину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ангионевротического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отека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нарушении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системы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ком-племента</w:t>
      </w:r>
      <w:proofErr w:type="spellEnd"/>
      <w:r w:rsidRPr="002D114D">
        <w:rPr>
          <w:lang w:val="ro-RO"/>
        </w:rPr>
        <w:t>?</w:t>
      </w:r>
    </w:p>
    <w:p w14:paraId="331504BD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Укажите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характеристические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функции</w:t>
      </w:r>
      <w:proofErr w:type="spellEnd"/>
      <w:r w:rsidRPr="002D114D">
        <w:rPr>
          <w:lang w:val="ro-RO"/>
        </w:rPr>
        <w:t xml:space="preserve"> C1q:</w:t>
      </w:r>
    </w:p>
    <w:p w14:paraId="486382D4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Чем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обусловлена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низкая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экспрессия</w:t>
      </w:r>
      <w:proofErr w:type="spellEnd"/>
      <w:r w:rsidRPr="002D114D">
        <w:rPr>
          <w:lang w:val="ro-RO"/>
        </w:rPr>
        <w:t xml:space="preserve"> С1-рецептора (CD35) к C3b?</w:t>
      </w:r>
    </w:p>
    <w:p w14:paraId="2C9ED363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Что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может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нейтрализовать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экзотоксины</w:t>
      </w:r>
      <w:proofErr w:type="spellEnd"/>
      <w:r w:rsidRPr="002D114D">
        <w:rPr>
          <w:lang w:val="ro-RO"/>
        </w:rPr>
        <w:t>:</w:t>
      </w:r>
    </w:p>
    <w:p w14:paraId="642044AB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Что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можно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отнести</w:t>
      </w:r>
      <w:proofErr w:type="spellEnd"/>
      <w:r w:rsidRPr="002D114D">
        <w:rPr>
          <w:lang w:val="ro-RO"/>
        </w:rPr>
        <w:t xml:space="preserve"> к </w:t>
      </w:r>
      <w:proofErr w:type="spellStart"/>
      <w:r w:rsidRPr="002D114D">
        <w:rPr>
          <w:lang w:val="ro-RO"/>
        </w:rPr>
        <w:t>экзоантигенам</w:t>
      </w:r>
      <w:proofErr w:type="spellEnd"/>
      <w:r w:rsidRPr="002D114D">
        <w:rPr>
          <w:lang w:val="ro-RO"/>
        </w:rPr>
        <w:t>?</w:t>
      </w:r>
    </w:p>
    <w:p w14:paraId="44F74DCE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Что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обеспечивает</w:t>
      </w:r>
      <w:proofErr w:type="spellEnd"/>
      <w:r w:rsidRPr="002D114D">
        <w:rPr>
          <w:lang w:val="ro-RO"/>
        </w:rPr>
        <w:t xml:space="preserve"> IL-4 в </w:t>
      </w:r>
      <w:proofErr w:type="spellStart"/>
      <w:r w:rsidRPr="002D114D">
        <w:rPr>
          <w:lang w:val="ro-RO"/>
        </w:rPr>
        <w:t>иммунном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ответе</w:t>
      </w:r>
      <w:proofErr w:type="spellEnd"/>
      <w:r w:rsidRPr="002D114D">
        <w:rPr>
          <w:lang w:val="ro-RO"/>
        </w:rPr>
        <w:t>?</w:t>
      </w:r>
    </w:p>
    <w:p w14:paraId="5E70B113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Что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представляет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собой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конвертаза</w:t>
      </w:r>
      <w:proofErr w:type="spellEnd"/>
      <w:r w:rsidRPr="002D114D">
        <w:rPr>
          <w:lang w:val="ro-RO"/>
        </w:rPr>
        <w:t xml:space="preserve"> 5, </w:t>
      </w:r>
      <w:proofErr w:type="spellStart"/>
      <w:r w:rsidRPr="002D114D">
        <w:rPr>
          <w:lang w:val="ro-RO"/>
        </w:rPr>
        <w:t>образующаяся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классическом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пути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активации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комплемента</w:t>
      </w:r>
      <w:proofErr w:type="spellEnd"/>
      <w:r w:rsidRPr="002D114D">
        <w:rPr>
          <w:lang w:val="ro-RO"/>
        </w:rPr>
        <w:t>:</w:t>
      </w:r>
    </w:p>
    <w:p w14:paraId="24460C8E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Что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связывает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эпитоп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антигена</w:t>
      </w:r>
      <w:proofErr w:type="spellEnd"/>
      <w:r w:rsidRPr="002D114D">
        <w:rPr>
          <w:lang w:val="ro-RO"/>
        </w:rPr>
        <w:t>?</w:t>
      </w:r>
    </w:p>
    <w:p w14:paraId="2E5C7795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Что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характерно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для</w:t>
      </w:r>
      <w:proofErr w:type="spellEnd"/>
      <w:r w:rsidRPr="002D114D">
        <w:rPr>
          <w:lang w:val="ro-RO"/>
        </w:rPr>
        <w:t xml:space="preserve"> IgD:</w:t>
      </w:r>
    </w:p>
    <w:p w14:paraId="2C645A5C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Что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характерно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для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процессинга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эндоантигенов</w:t>
      </w:r>
      <w:proofErr w:type="spellEnd"/>
      <w:r w:rsidRPr="002D114D">
        <w:rPr>
          <w:lang w:val="ro-RO"/>
        </w:rPr>
        <w:t>?</w:t>
      </w:r>
    </w:p>
    <w:p w14:paraId="06332874" w14:textId="4D05B3E9" w:rsid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Что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характерно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для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эндоантигенного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процессинга</w:t>
      </w:r>
      <w:proofErr w:type="spellEnd"/>
      <w:r w:rsidRPr="002D114D">
        <w:rPr>
          <w:lang w:val="ro-RO"/>
        </w:rPr>
        <w:t>?</w:t>
      </w:r>
    </w:p>
    <w:p w14:paraId="6ED3D4B2" w14:textId="4F93B5D0" w:rsidR="002D114D" w:rsidRDefault="002D114D" w:rsidP="002D114D">
      <w:pPr>
        <w:pStyle w:val="Listparagraf"/>
        <w:spacing w:after="0"/>
        <w:ind w:left="1429"/>
        <w:jc w:val="both"/>
        <w:rPr>
          <w:lang w:val="ro-RO"/>
        </w:rPr>
      </w:pPr>
    </w:p>
    <w:p w14:paraId="70B2BDDB" w14:textId="142A7DD6" w:rsidR="002D114D" w:rsidRDefault="002D114D" w:rsidP="002D114D">
      <w:pPr>
        <w:pStyle w:val="Listparagraf"/>
        <w:spacing w:after="0"/>
        <w:ind w:left="1429"/>
        <w:jc w:val="both"/>
        <w:rPr>
          <w:lang w:val="ro-RO"/>
        </w:rPr>
      </w:pPr>
    </w:p>
    <w:p w14:paraId="27BE24EF" w14:textId="158FED3A" w:rsidR="002D114D" w:rsidRDefault="002D114D" w:rsidP="002D114D">
      <w:pPr>
        <w:pStyle w:val="Listparagraf"/>
        <w:spacing w:after="0"/>
        <w:ind w:left="1429"/>
        <w:jc w:val="both"/>
        <w:rPr>
          <w:lang w:val="ro-RO"/>
        </w:rPr>
      </w:pPr>
      <w:proofErr w:type="spellStart"/>
      <w:r w:rsidRPr="002D114D">
        <w:rPr>
          <w:b/>
          <w:bCs/>
          <w:lang w:val="ro-RO"/>
        </w:rPr>
        <w:t>Пульмонология</w:t>
      </w:r>
      <w:proofErr w:type="spellEnd"/>
      <w:r w:rsidRPr="002D114D">
        <w:rPr>
          <w:b/>
          <w:bCs/>
          <w:lang w:val="ro-RO"/>
        </w:rPr>
        <w:t xml:space="preserve">, </w:t>
      </w:r>
      <w:proofErr w:type="spellStart"/>
      <w:r w:rsidRPr="002D114D">
        <w:rPr>
          <w:b/>
          <w:bCs/>
          <w:lang w:val="ro-RO"/>
        </w:rPr>
        <w:t>иммунология</w:t>
      </w:r>
      <w:proofErr w:type="spellEnd"/>
      <w:r w:rsidRPr="002D114D">
        <w:rPr>
          <w:b/>
          <w:bCs/>
          <w:lang w:val="ro-RO"/>
        </w:rPr>
        <w:t xml:space="preserve"> и </w:t>
      </w:r>
      <w:proofErr w:type="spellStart"/>
      <w:r w:rsidRPr="002D114D">
        <w:rPr>
          <w:b/>
          <w:bCs/>
          <w:lang w:val="ro-RO"/>
        </w:rPr>
        <w:t>аллергология</w:t>
      </w:r>
      <w:proofErr w:type="spellEnd"/>
    </w:p>
    <w:p w14:paraId="4BEF016B" w14:textId="2B1639B8" w:rsidR="002D114D" w:rsidRDefault="002D114D" w:rsidP="002D114D">
      <w:pPr>
        <w:pStyle w:val="Listparagraf"/>
        <w:spacing w:after="0"/>
        <w:ind w:left="1429"/>
        <w:jc w:val="both"/>
        <w:rPr>
          <w:lang w:val="ro-RO"/>
        </w:rPr>
      </w:pPr>
    </w:p>
    <w:p w14:paraId="0EB10523" w14:textId="6A10A52C" w:rsid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Агамаглобулинемия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Брутона</w:t>
      </w:r>
      <w:proofErr w:type="spellEnd"/>
      <w:r w:rsidRPr="002D114D">
        <w:rPr>
          <w:lang w:val="ro-RO"/>
        </w:rPr>
        <w:t>:</w:t>
      </w:r>
    </w:p>
    <w:p w14:paraId="29616C09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Агаммаглобулинемия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Брутона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может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включать</w:t>
      </w:r>
      <w:proofErr w:type="spellEnd"/>
      <w:r w:rsidRPr="002D114D">
        <w:rPr>
          <w:lang w:val="ro-RO"/>
        </w:rPr>
        <w:t>:</w:t>
      </w:r>
    </w:p>
    <w:p w14:paraId="197A56D6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Аллергические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заболевания</w:t>
      </w:r>
      <w:proofErr w:type="spellEnd"/>
      <w:r w:rsidRPr="002D114D">
        <w:rPr>
          <w:lang w:val="ro-RO"/>
        </w:rPr>
        <w:t xml:space="preserve"> – </w:t>
      </w:r>
      <w:proofErr w:type="spellStart"/>
      <w:r w:rsidRPr="002D114D">
        <w:rPr>
          <w:lang w:val="ro-RO"/>
        </w:rPr>
        <w:t>это</w:t>
      </w:r>
      <w:proofErr w:type="spellEnd"/>
      <w:r w:rsidRPr="002D114D">
        <w:rPr>
          <w:lang w:val="ro-RO"/>
        </w:rPr>
        <w:t>:</w:t>
      </w:r>
    </w:p>
    <w:p w14:paraId="056200C0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Аллогенный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трансплантат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означает</w:t>
      </w:r>
      <w:proofErr w:type="spellEnd"/>
      <w:r w:rsidRPr="002D114D">
        <w:rPr>
          <w:lang w:val="ro-RO"/>
        </w:rPr>
        <w:t>:</w:t>
      </w:r>
    </w:p>
    <w:p w14:paraId="1BC37149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Анти</w:t>
      </w:r>
      <w:proofErr w:type="spellEnd"/>
      <w:r w:rsidRPr="002D114D">
        <w:rPr>
          <w:lang w:val="ro-RO"/>
        </w:rPr>
        <w:t xml:space="preserve">-IgE </w:t>
      </w:r>
      <w:proofErr w:type="spellStart"/>
      <w:r w:rsidRPr="002D114D">
        <w:rPr>
          <w:lang w:val="ro-RO"/>
        </w:rPr>
        <w:t>препараты</w:t>
      </w:r>
      <w:proofErr w:type="spellEnd"/>
      <w:r w:rsidRPr="002D114D">
        <w:rPr>
          <w:lang w:val="ro-RO"/>
        </w:rPr>
        <w:t>:</w:t>
      </w:r>
    </w:p>
    <w:p w14:paraId="33DDC574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Аргументы</w:t>
      </w:r>
      <w:proofErr w:type="spellEnd"/>
      <w:r w:rsidRPr="002D114D">
        <w:rPr>
          <w:lang w:val="ro-RO"/>
        </w:rPr>
        <w:t xml:space="preserve"> в </w:t>
      </w:r>
      <w:proofErr w:type="spellStart"/>
      <w:r w:rsidRPr="002D114D">
        <w:rPr>
          <w:lang w:val="ro-RO"/>
        </w:rPr>
        <w:t>пользу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противоопухолевой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активности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иммунной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системы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являются</w:t>
      </w:r>
      <w:proofErr w:type="spellEnd"/>
      <w:r w:rsidRPr="002D114D">
        <w:rPr>
          <w:lang w:val="ro-RO"/>
        </w:rPr>
        <w:t>:</w:t>
      </w:r>
    </w:p>
    <w:p w14:paraId="5DECB500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2D114D">
        <w:rPr>
          <w:lang w:val="ro-RO"/>
        </w:rPr>
        <w:t xml:space="preserve">В </w:t>
      </w:r>
      <w:proofErr w:type="spellStart"/>
      <w:r w:rsidRPr="002D114D">
        <w:rPr>
          <w:lang w:val="ro-RO"/>
        </w:rPr>
        <w:t>основе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каких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аутоиммунных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заболеваний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лежит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гиперчувствительность</w:t>
      </w:r>
      <w:proofErr w:type="spellEnd"/>
      <w:r w:rsidRPr="002D114D">
        <w:rPr>
          <w:lang w:val="ro-RO"/>
        </w:rPr>
        <w:t xml:space="preserve"> III </w:t>
      </w:r>
      <w:proofErr w:type="spellStart"/>
      <w:r w:rsidRPr="002D114D">
        <w:rPr>
          <w:lang w:val="ro-RO"/>
        </w:rPr>
        <w:t>типа</w:t>
      </w:r>
      <w:proofErr w:type="spellEnd"/>
      <w:r w:rsidRPr="002D114D">
        <w:rPr>
          <w:lang w:val="ro-RO"/>
        </w:rPr>
        <w:t>?</w:t>
      </w:r>
    </w:p>
    <w:p w14:paraId="5CE8B43D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2D114D">
        <w:rPr>
          <w:lang w:val="ro-RO"/>
        </w:rPr>
        <w:t xml:space="preserve">В </w:t>
      </w:r>
      <w:proofErr w:type="spellStart"/>
      <w:r w:rsidRPr="002D114D">
        <w:rPr>
          <w:lang w:val="ro-RO"/>
        </w:rPr>
        <w:t>отношении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теории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иммунологического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надзора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за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модифицированными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опухолевидными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клетками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следующие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утверждения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верны</w:t>
      </w:r>
      <w:proofErr w:type="spellEnd"/>
      <w:r w:rsidRPr="002D114D">
        <w:rPr>
          <w:lang w:val="ro-RO"/>
        </w:rPr>
        <w:t>:</w:t>
      </w:r>
    </w:p>
    <w:p w14:paraId="66576FEF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Выберите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правильные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варианты</w:t>
      </w:r>
      <w:proofErr w:type="spellEnd"/>
      <w:r w:rsidRPr="002D114D">
        <w:rPr>
          <w:lang w:val="ro-RO"/>
        </w:rPr>
        <w:t xml:space="preserve">, </w:t>
      </w:r>
      <w:proofErr w:type="spellStart"/>
      <w:r w:rsidRPr="002D114D">
        <w:rPr>
          <w:lang w:val="ro-RO"/>
        </w:rPr>
        <w:t>касающиеся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атопии</w:t>
      </w:r>
      <w:proofErr w:type="spellEnd"/>
      <w:r w:rsidRPr="002D114D">
        <w:rPr>
          <w:lang w:val="ro-RO"/>
        </w:rPr>
        <w:t>:</w:t>
      </w:r>
    </w:p>
    <w:p w14:paraId="436E139E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Выберите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свойства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неполного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антигена</w:t>
      </w:r>
      <w:proofErr w:type="spellEnd"/>
      <w:r w:rsidRPr="002D114D">
        <w:rPr>
          <w:lang w:val="ro-RO"/>
        </w:rPr>
        <w:t>:</w:t>
      </w:r>
    </w:p>
    <w:p w14:paraId="70F36E89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Где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молекула</w:t>
      </w:r>
      <w:proofErr w:type="spellEnd"/>
      <w:r w:rsidRPr="002D114D">
        <w:rPr>
          <w:lang w:val="ro-RO"/>
        </w:rPr>
        <w:t xml:space="preserve"> MHC I </w:t>
      </w:r>
      <w:proofErr w:type="spellStart"/>
      <w:r w:rsidRPr="002D114D">
        <w:rPr>
          <w:lang w:val="ro-RO"/>
        </w:rPr>
        <w:t>связывает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пептид</w:t>
      </w:r>
      <w:proofErr w:type="spellEnd"/>
      <w:r w:rsidRPr="002D114D">
        <w:rPr>
          <w:lang w:val="ro-RO"/>
        </w:rPr>
        <w:t xml:space="preserve"> с </w:t>
      </w:r>
      <w:proofErr w:type="spellStart"/>
      <w:r w:rsidRPr="002D114D">
        <w:rPr>
          <w:lang w:val="ro-RO"/>
        </w:rPr>
        <w:t>эпитопом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антигена</w:t>
      </w:r>
      <w:proofErr w:type="spellEnd"/>
      <w:r w:rsidRPr="002D114D">
        <w:rPr>
          <w:lang w:val="ro-RO"/>
        </w:rPr>
        <w:t>?</w:t>
      </w:r>
    </w:p>
    <w:p w14:paraId="45E46B51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Гиперчувствительность</w:t>
      </w:r>
      <w:proofErr w:type="spellEnd"/>
      <w:r w:rsidRPr="002D114D">
        <w:rPr>
          <w:lang w:val="ro-RO"/>
        </w:rPr>
        <w:t xml:space="preserve"> I </w:t>
      </w:r>
      <w:proofErr w:type="spellStart"/>
      <w:r w:rsidRPr="002D114D">
        <w:rPr>
          <w:lang w:val="ro-RO"/>
        </w:rPr>
        <w:t>типа</w:t>
      </w:r>
      <w:proofErr w:type="spellEnd"/>
      <w:r w:rsidRPr="002D114D">
        <w:rPr>
          <w:lang w:val="ro-RO"/>
        </w:rPr>
        <w:t>:</w:t>
      </w:r>
    </w:p>
    <w:p w14:paraId="66F5CB7B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Гиперчувствительность</w:t>
      </w:r>
      <w:proofErr w:type="spellEnd"/>
      <w:r w:rsidRPr="002D114D">
        <w:rPr>
          <w:lang w:val="ro-RO"/>
        </w:rPr>
        <w:t xml:space="preserve"> II </w:t>
      </w:r>
      <w:proofErr w:type="spellStart"/>
      <w:r w:rsidRPr="002D114D">
        <w:rPr>
          <w:lang w:val="ro-RO"/>
        </w:rPr>
        <w:t>типа</w:t>
      </w:r>
      <w:proofErr w:type="spellEnd"/>
      <w:r w:rsidRPr="002D114D">
        <w:rPr>
          <w:lang w:val="ro-RO"/>
        </w:rPr>
        <w:t>:</w:t>
      </w:r>
    </w:p>
    <w:p w14:paraId="7E8C0B57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Диагноз</w:t>
      </w:r>
      <w:proofErr w:type="spellEnd"/>
      <w:r w:rsidRPr="002D114D">
        <w:rPr>
          <w:lang w:val="ro-RO"/>
        </w:rPr>
        <w:t xml:space="preserve"> ВИЧ </w:t>
      </w:r>
      <w:proofErr w:type="spellStart"/>
      <w:r w:rsidRPr="002D114D">
        <w:rPr>
          <w:lang w:val="ro-RO"/>
        </w:rPr>
        <w:t>инфекции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ставится</w:t>
      </w:r>
      <w:proofErr w:type="spellEnd"/>
      <w:r w:rsidRPr="002D114D">
        <w:rPr>
          <w:lang w:val="ro-RO"/>
        </w:rPr>
        <w:t xml:space="preserve"> с </w:t>
      </w:r>
      <w:proofErr w:type="spellStart"/>
      <w:r w:rsidRPr="002D114D">
        <w:rPr>
          <w:lang w:val="ro-RO"/>
        </w:rPr>
        <w:t>помощью</w:t>
      </w:r>
      <w:proofErr w:type="spellEnd"/>
      <w:r w:rsidRPr="002D114D">
        <w:rPr>
          <w:lang w:val="ro-RO"/>
        </w:rPr>
        <w:t>:</w:t>
      </w:r>
    </w:p>
    <w:p w14:paraId="5D9C0AC1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2D114D">
        <w:rPr>
          <w:lang w:val="ro-RO"/>
        </w:rPr>
        <w:lastRenderedPageBreak/>
        <w:t xml:space="preserve">К </w:t>
      </w:r>
      <w:proofErr w:type="spellStart"/>
      <w:r w:rsidRPr="002D114D">
        <w:rPr>
          <w:lang w:val="ro-RO"/>
        </w:rPr>
        <w:t>аутоиммунным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заболеваниям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относятся</w:t>
      </w:r>
      <w:proofErr w:type="spellEnd"/>
      <w:r w:rsidRPr="002D114D">
        <w:rPr>
          <w:lang w:val="ro-RO"/>
        </w:rPr>
        <w:t>:</w:t>
      </w:r>
    </w:p>
    <w:p w14:paraId="46557B95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2D114D">
        <w:rPr>
          <w:lang w:val="ro-RO"/>
        </w:rPr>
        <w:t xml:space="preserve">К </w:t>
      </w:r>
      <w:proofErr w:type="spellStart"/>
      <w:r w:rsidRPr="002D114D">
        <w:rPr>
          <w:lang w:val="ro-RO"/>
        </w:rPr>
        <w:t>лейкотриеновым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модификаторам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относятся</w:t>
      </w:r>
      <w:proofErr w:type="spellEnd"/>
      <w:r w:rsidRPr="002D114D">
        <w:rPr>
          <w:lang w:val="ro-RO"/>
        </w:rPr>
        <w:t>:</w:t>
      </w:r>
    </w:p>
    <w:p w14:paraId="5872EB6E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аутоиммунные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заболевания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ассоциируются</w:t>
      </w:r>
      <w:proofErr w:type="spellEnd"/>
      <w:r w:rsidRPr="002D114D">
        <w:rPr>
          <w:lang w:val="ro-RO"/>
        </w:rPr>
        <w:t xml:space="preserve"> с </w:t>
      </w:r>
      <w:proofErr w:type="spellStart"/>
      <w:r w:rsidRPr="002D114D">
        <w:rPr>
          <w:lang w:val="ro-RO"/>
        </w:rPr>
        <w:t>явлениями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гиперчувствительности</w:t>
      </w:r>
      <w:proofErr w:type="spellEnd"/>
      <w:r w:rsidRPr="002D114D">
        <w:rPr>
          <w:lang w:val="ro-RO"/>
        </w:rPr>
        <w:t xml:space="preserve"> III </w:t>
      </w:r>
      <w:proofErr w:type="spellStart"/>
      <w:r w:rsidRPr="002D114D">
        <w:rPr>
          <w:lang w:val="ro-RO"/>
        </w:rPr>
        <w:t>типа</w:t>
      </w:r>
      <w:proofErr w:type="spellEnd"/>
      <w:r w:rsidRPr="002D114D">
        <w:rPr>
          <w:lang w:val="ro-RO"/>
        </w:rPr>
        <w:t>:</w:t>
      </w:r>
    </w:p>
    <w:p w14:paraId="4BBEAECE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аутоиммунные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заболевания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имеют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органоспецифичность</w:t>
      </w:r>
      <w:proofErr w:type="spellEnd"/>
      <w:r w:rsidRPr="002D114D">
        <w:rPr>
          <w:lang w:val="ro-RO"/>
        </w:rPr>
        <w:t>?</w:t>
      </w:r>
    </w:p>
    <w:p w14:paraId="6D44F87D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клетки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могут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представлять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антиген</w:t>
      </w:r>
      <w:proofErr w:type="spellEnd"/>
      <w:r w:rsidRPr="002D114D">
        <w:rPr>
          <w:lang w:val="ro-RO"/>
        </w:rPr>
        <w:t xml:space="preserve"> В-</w:t>
      </w:r>
      <w:proofErr w:type="spellStart"/>
      <w:r w:rsidRPr="002D114D">
        <w:rPr>
          <w:lang w:val="ro-RO"/>
        </w:rPr>
        <w:t>лимфоцитам</w:t>
      </w:r>
      <w:proofErr w:type="spellEnd"/>
      <w:r w:rsidRPr="002D114D">
        <w:rPr>
          <w:lang w:val="ro-RO"/>
        </w:rPr>
        <w:t>?</w:t>
      </w:r>
    </w:p>
    <w:p w14:paraId="09FDC395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утверждения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являются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верными</w:t>
      </w:r>
      <w:proofErr w:type="spellEnd"/>
      <w:r w:rsidRPr="002D114D">
        <w:rPr>
          <w:lang w:val="ro-RO"/>
        </w:rPr>
        <w:t>:</w:t>
      </w:r>
    </w:p>
    <w:p w14:paraId="6744DB75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Какое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из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следующих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аутоиммунных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заболеваний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обусловлено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молекулярной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мимикрией</w:t>
      </w:r>
      <w:proofErr w:type="spellEnd"/>
      <w:r w:rsidRPr="002D114D">
        <w:rPr>
          <w:lang w:val="ro-RO"/>
        </w:rPr>
        <w:t>?</w:t>
      </w:r>
    </w:p>
    <w:p w14:paraId="57A3F769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Клетки</w:t>
      </w:r>
      <w:proofErr w:type="spellEnd"/>
      <w:r w:rsidRPr="002D114D">
        <w:rPr>
          <w:lang w:val="ro-RO"/>
        </w:rPr>
        <w:t xml:space="preserve">, </w:t>
      </w:r>
      <w:proofErr w:type="spellStart"/>
      <w:r w:rsidRPr="002D114D">
        <w:rPr>
          <w:lang w:val="ro-RO"/>
        </w:rPr>
        <w:t>экспрессирующие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высокоаффинные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рецепторы</w:t>
      </w:r>
      <w:proofErr w:type="spellEnd"/>
      <w:r w:rsidRPr="002D114D">
        <w:rPr>
          <w:lang w:val="ro-RO"/>
        </w:rPr>
        <w:t xml:space="preserve"> к IgE:</w:t>
      </w:r>
    </w:p>
    <w:p w14:paraId="4857642A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Медиаторы</w:t>
      </w:r>
      <w:proofErr w:type="spellEnd"/>
      <w:r w:rsidRPr="002D114D">
        <w:rPr>
          <w:lang w:val="ro-RO"/>
        </w:rPr>
        <w:t xml:space="preserve"> de novo:</w:t>
      </w:r>
    </w:p>
    <w:p w14:paraId="5BAA841C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Механизмами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ускользания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опухоли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иммунных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реакций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являются</w:t>
      </w:r>
      <w:proofErr w:type="spellEnd"/>
      <w:r w:rsidRPr="002D114D">
        <w:rPr>
          <w:lang w:val="ro-RO"/>
        </w:rPr>
        <w:t>:</w:t>
      </w:r>
    </w:p>
    <w:p w14:paraId="379B12BE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Наиболее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распространенными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проявлениями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СПИДа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являются</w:t>
      </w:r>
      <w:proofErr w:type="spellEnd"/>
      <w:r w:rsidRPr="002D114D">
        <w:rPr>
          <w:lang w:val="ro-RO"/>
        </w:rPr>
        <w:t>:</w:t>
      </w:r>
    </w:p>
    <w:p w14:paraId="532AE46E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Наследственный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ангионевротический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отек</w:t>
      </w:r>
      <w:proofErr w:type="spellEnd"/>
      <w:r w:rsidRPr="002D114D">
        <w:rPr>
          <w:lang w:val="ro-RO"/>
        </w:rPr>
        <w:t>:</w:t>
      </w:r>
    </w:p>
    <w:p w14:paraId="2F8A2EE5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Наследственный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ангионевротический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отек</w:t>
      </w:r>
      <w:proofErr w:type="spellEnd"/>
      <w:r w:rsidRPr="002D114D">
        <w:rPr>
          <w:lang w:val="ro-RO"/>
        </w:rPr>
        <w:t>:</w:t>
      </w:r>
    </w:p>
    <w:p w14:paraId="6335E659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2D114D">
        <w:rPr>
          <w:lang w:val="ro-RO"/>
        </w:rPr>
        <w:t xml:space="preserve">О </w:t>
      </w:r>
      <w:proofErr w:type="spellStart"/>
      <w:r w:rsidRPr="002D114D">
        <w:rPr>
          <w:lang w:val="ro-RO"/>
        </w:rPr>
        <w:t>наличии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иммунодефицита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может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свидетельствовать</w:t>
      </w:r>
      <w:proofErr w:type="spellEnd"/>
      <w:r w:rsidRPr="002D114D">
        <w:rPr>
          <w:lang w:val="ro-RO"/>
        </w:rPr>
        <w:t>:</w:t>
      </w:r>
    </w:p>
    <w:p w14:paraId="25D2D866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Онкомаркеры</w:t>
      </w:r>
      <w:proofErr w:type="spellEnd"/>
      <w:r w:rsidRPr="002D114D">
        <w:rPr>
          <w:lang w:val="ro-RO"/>
        </w:rPr>
        <w:t>:</w:t>
      </w:r>
    </w:p>
    <w:p w14:paraId="24C48265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Опухолевая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трансформация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клеток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обусловлена</w:t>
      </w:r>
      <w:proofErr w:type="spellEnd"/>
      <w:r w:rsidRPr="002D114D">
        <w:rPr>
          <w:lang w:val="ro-RO"/>
        </w:rPr>
        <w:t>:</w:t>
      </w:r>
    </w:p>
    <w:p w14:paraId="21CB1F28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Опухолевые</w:t>
      </w:r>
      <w:proofErr w:type="spellEnd"/>
      <w:r w:rsidRPr="002D114D">
        <w:rPr>
          <w:lang w:val="ro-RO"/>
        </w:rPr>
        <w:t xml:space="preserve"> АГ:</w:t>
      </w:r>
    </w:p>
    <w:p w14:paraId="0876F96E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Основной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патогенетический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механизм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аллергической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реакции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представлен</w:t>
      </w:r>
      <w:proofErr w:type="spellEnd"/>
      <w:r w:rsidRPr="002D114D">
        <w:rPr>
          <w:lang w:val="ro-RO"/>
        </w:rPr>
        <w:t xml:space="preserve"> в </w:t>
      </w:r>
      <w:proofErr w:type="spellStart"/>
      <w:r w:rsidRPr="002D114D">
        <w:rPr>
          <w:lang w:val="ro-RO"/>
        </w:rPr>
        <w:t>виде</w:t>
      </w:r>
      <w:proofErr w:type="spellEnd"/>
      <w:r w:rsidRPr="002D114D">
        <w:rPr>
          <w:lang w:val="ro-RO"/>
        </w:rPr>
        <w:t>:</w:t>
      </w:r>
    </w:p>
    <w:p w14:paraId="574BB7C4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Пациент</w:t>
      </w:r>
      <w:proofErr w:type="spellEnd"/>
      <w:r w:rsidRPr="002D114D">
        <w:rPr>
          <w:lang w:val="ro-RO"/>
        </w:rPr>
        <w:t xml:space="preserve"> с </w:t>
      </w:r>
      <w:proofErr w:type="spellStart"/>
      <w:r w:rsidRPr="002D114D">
        <w:rPr>
          <w:lang w:val="ro-RO"/>
        </w:rPr>
        <w:t>правым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верхнечелюстным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острым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синуситом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пришел</w:t>
      </w:r>
      <w:proofErr w:type="spellEnd"/>
      <w:r w:rsidRPr="002D114D">
        <w:rPr>
          <w:lang w:val="ro-RO"/>
        </w:rPr>
        <w:t xml:space="preserve"> к </w:t>
      </w:r>
      <w:proofErr w:type="spellStart"/>
      <w:r w:rsidRPr="002D114D">
        <w:rPr>
          <w:lang w:val="ro-RO"/>
        </w:rPr>
        <w:t>стоматологу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для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лечения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стоматологической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инфекции</w:t>
      </w:r>
      <w:proofErr w:type="spellEnd"/>
      <w:r w:rsidRPr="002D114D">
        <w:rPr>
          <w:lang w:val="ro-RO"/>
        </w:rPr>
        <w:t xml:space="preserve">. </w:t>
      </w:r>
      <w:proofErr w:type="spellStart"/>
      <w:r w:rsidRPr="002D114D">
        <w:rPr>
          <w:lang w:val="ro-RO"/>
        </w:rPr>
        <w:t>Какая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другая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информация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указывает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на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возможный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иммунодефицит</w:t>
      </w:r>
      <w:proofErr w:type="spellEnd"/>
      <w:r w:rsidRPr="002D114D">
        <w:rPr>
          <w:lang w:val="ro-RO"/>
        </w:rPr>
        <w:t>?</w:t>
      </w:r>
    </w:p>
    <w:p w14:paraId="0ED5CCFF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Пересадку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органа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проводят</w:t>
      </w:r>
      <w:proofErr w:type="spellEnd"/>
      <w:r w:rsidRPr="002D114D">
        <w:rPr>
          <w:lang w:val="ro-RO"/>
        </w:rPr>
        <w:t>:</w:t>
      </w:r>
    </w:p>
    <w:p w14:paraId="3B26109A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При</w:t>
      </w:r>
      <w:proofErr w:type="spellEnd"/>
      <w:r w:rsidRPr="002D114D">
        <w:rPr>
          <w:lang w:val="ro-RO"/>
        </w:rPr>
        <w:t xml:space="preserve"> ВИЧ-</w:t>
      </w:r>
      <w:proofErr w:type="spellStart"/>
      <w:r w:rsidRPr="002D114D">
        <w:rPr>
          <w:lang w:val="ro-RO"/>
        </w:rPr>
        <w:t>инфекции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снижается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количество</w:t>
      </w:r>
      <w:proofErr w:type="spellEnd"/>
      <w:r w:rsidRPr="002D114D">
        <w:rPr>
          <w:lang w:val="ro-RO"/>
        </w:rPr>
        <w:t>:</w:t>
      </w:r>
    </w:p>
    <w:p w14:paraId="3E57C61A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При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гиперчувствительности</w:t>
      </w:r>
      <w:proofErr w:type="spellEnd"/>
      <w:r w:rsidRPr="002D114D">
        <w:rPr>
          <w:lang w:val="ro-RO"/>
        </w:rPr>
        <w:t xml:space="preserve"> IV </w:t>
      </w:r>
      <w:proofErr w:type="spellStart"/>
      <w:r w:rsidRPr="002D114D">
        <w:rPr>
          <w:lang w:val="ro-RO"/>
        </w:rPr>
        <w:t>типа</w:t>
      </w:r>
      <w:proofErr w:type="spellEnd"/>
      <w:r w:rsidRPr="002D114D">
        <w:rPr>
          <w:lang w:val="ro-RO"/>
        </w:rPr>
        <w:t>:</w:t>
      </w:r>
    </w:p>
    <w:p w14:paraId="4857AB56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При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дефиците</w:t>
      </w:r>
      <w:proofErr w:type="spellEnd"/>
      <w:r w:rsidRPr="002D114D">
        <w:rPr>
          <w:lang w:val="ro-RO"/>
        </w:rPr>
        <w:t xml:space="preserve"> C1-INH </w:t>
      </w:r>
      <w:proofErr w:type="spellStart"/>
      <w:r w:rsidRPr="002D114D">
        <w:rPr>
          <w:lang w:val="ro-RO"/>
        </w:rPr>
        <w:t>характерными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признаками</w:t>
      </w:r>
      <w:proofErr w:type="spellEnd"/>
      <w:r w:rsidRPr="002D114D">
        <w:rPr>
          <w:lang w:val="ro-RO"/>
        </w:rPr>
        <w:t>/</w:t>
      </w:r>
      <w:proofErr w:type="spellStart"/>
      <w:r w:rsidRPr="002D114D">
        <w:rPr>
          <w:lang w:val="ro-RO"/>
        </w:rPr>
        <w:t>симптомами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являются</w:t>
      </w:r>
      <w:proofErr w:type="spellEnd"/>
      <w:r w:rsidRPr="002D114D">
        <w:rPr>
          <w:lang w:val="ro-RO"/>
        </w:rPr>
        <w:t>:</w:t>
      </w:r>
    </w:p>
    <w:p w14:paraId="6654DE8D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Сверхострое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отторжение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достигается</w:t>
      </w:r>
      <w:proofErr w:type="spellEnd"/>
      <w:r w:rsidRPr="002D114D">
        <w:rPr>
          <w:lang w:val="ro-RO"/>
        </w:rPr>
        <w:t>:</w:t>
      </w:r>
    </w:p>
    <w:p w14:paraId="60EABF08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Селективный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дефицит</w:t>
      </w:r>
      <w:proofErr w:type="spellEnd"/>
      <w:r w:rsidRPr="002D114D">
        <w:rPr>
          <w:lang w:val="ro-RO"/>
        </w:rPr>
        <w:t xml:space="preserve"> IgA:</w:t>
      </w:r>
    </w:p>
    <w:p w14:paraId="28AF80C1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Следующие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утверждения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верны</w:t>
      </w:r>
      <w:proofErr w:type="spellEnd"/>
      <w:r w:rsidRPr="002D114D">
        <w:rPr>
          <w:lang w:val="ro-RO"/>
        </w:rPr>
        <w:t xml:space="preserve"> в </w:t>
      </w:r>
      <w:proofErr w:type="spellStart"/>
      <w:r w:rsidRPr="002D114D">
        <w:rPr>
          <w:lang w:val="ro-RO"/>
        </w:rPr>
        <w:t>отношении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гуморального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генетического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дефицита</w:t>
      </w:r>
      <w:proofErr w:type="spellEnd"/>
      <w:r w:rsidRPr="002D114D">
        <w:rPr>
          <w:lang w:val="ro-RO"/>
        </w:rPr>
        <w:t>:</w:t>
      </w:r>
    </w:p>
    <w:p w14:paraId="6FEB46B3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Следующие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утверждения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верны</w:t>
      </w:r>
      <w:proofErr w:type="spellEnd"/>
      <w:r w:rsidRPr="002D114D">
        <w:rPr>
          <w:lang w:val="ro-RO"/>
        </w:rPr>
        <w:t>:</w:t>
      </w:r>
    </w:p>
    <w:p w14:paraId="30043205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Следующие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утверждения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верны</w:t>
      </w:r>
      <w:proofErr w:type="spellEnd"/>
      <w:r w:rsidRPr="002D114D">
        <w:rPr>
          <w:lang w:val="ro-RO"/>
        </w:rPr>
        <w:t>:</w:t>
      </w:r>
    </w:p>
    <w:p w14:paraId="2BFFC05C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Следующие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утверждения</w:t>
      </w:r>
      <w:proofErr w:type="spellEnd"/>
      <w:r w:rsidRPr="002D114D">
        <w:rPr>
          <w:lang w:val="ro-RO"/>
        </w:rPr>
        <w:t xml:space="preserve"> о </w:t>
      </w:r>
      <w:proofErr w:type="spellStart"/>
      <w:r w:rsidRPr="002D114D">
        <w:rPr>
          <w:lang w:val="ro-RO"/>
        </w:rPr>
        <w:t>распространенном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вариабельном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иммунодефиците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верны</w:t>
      </w:r>
      <w:proofErr w:type="spellEnd"/>
      <w:r w:rsidRPr="002D114D">
        <w:rPr>
          <w:lang w:val="ro-RO"/>
        </w:rPr>
        <w:t>:</w:t>
      </w:r>
    </w:p>
    <w:p w14:paraId="0D835B66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Среди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механизмов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ускользания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противоопухолевых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иммунных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реакций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выделяют</w:t>
      </w:r>
      <w:proofErr w:type="spellEnd"/>
      <w:r w:rsidRPr="002D114D">
        <w:rPr>
          <w:lang w:val="ro-RO"/>
        </w:rPr>
        <w:t>:</w:t>
      </w:r>
    </w:p>
    <w:p w14:paraId="03560098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Среди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реакций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гиперчувствительности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немедленного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типа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наиболее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распространенными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являются</w:t>
      </w:r>
      <w:proofErr w:type="spellEnd"/>
      <w:r w:rsidRPr="002D114D">
        <w:rPr>
          <w:lang w:val="ro-RO"/>
        </w:rPr>
        <w:t>:</w:t>
      </w:r>
    </w:p>
    <w:p w14:paraId="156184F6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Средняя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приживаемость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трансплантата</w:t>
      </w:r>
      <w:proofErr w:type="spellEnd"/>
      <w:r w:rsidRPr="002D114D">
        <w:rPr>
          <w:lang w:val="ro-RO"/>
        </w:rPr>
        <w:t>:</w:t>
      </w:r>
    </w:p>
    <w:p w14:paraId="59369E9E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Существуют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основные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диагностические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критерии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иммунодефицитов</w:t>
      </w:r>
      <w:proofErr w:type="spellEnd"/>
      <w:r w:rsidRPr="002D114D">
        <w:rPr>
          <w:lang w:val="ro-RO"/>
        </w:rPr>
        <w:t>:</w:t>
      </w:r>
    </w:p>
    <w:p w14:paraId="1F6FF7A8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lastRenderedPageBreak/>
        <w:t>Транзиторные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формы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селективного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дефицита</w:t>
      </w:r>
      <w:proofErr w:type="spellEnd"/>
      <w:r w:rsidRPr="002D114D">
        <w:rPr>
          <w:lang w:val="ro-RO"/>
        </w:rPr>
        <w:t xml:space="preserve"> IgA </w:t>
      </w:r>
      <w:proofErr w:type="spellStart"/>
      <w:r w:rsidRPr="002D114D">
        <w:rPr>
          <w:lang w:val="ro-RO"/>
        </w:rPr>
        <w:t>следующие</w:t>
      </w:r>
      <w:proofErr w:type="spellEnd"/>
      <w:r w:rsidRPr="002D114D">
        <w:rPr>
          <w:lang w:val="ro-RO"/>
        </w:rPr>
        <w:t xml:space="preserve">, </w:t>
      </w:r>
      <w:proofErr w:type="spellStart"/>
      <w:r w:rsidRPr="002D114D">
        <w:rPr>
          <w:lang w:val="ro-RO"/>
        </w:rPr>
        <w:t>за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исключением</w:t>
      </w:r>
      <w:proofErr w:type="spellEnd"/>
      <w:r w:rsidRPr="002D114D">
        <w:rPr>
          <w:lang w:val="ro-RO"/>
        </w:rPr>
        <w:t>:</w:t>
      </w:r>
    </w:p>
    <w:p w14:paraId="257C9CDC" w14:textId="77777777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Что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является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определяющим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клиническим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признаком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иммунодефицита</w:t>
      </w:r>
      <w:proofErr w:type="spellEnd"/>
      <w:r w:rsidRPr="002D114D">
        <w:rPr>
          <w:lang w:val="ro-RO"/>
        </w:rPr>
        <w:t>?</w:t>
      </w:r>
    </w:p>
    <w:p w14:paraId="1B9D82D2" w14:textId="389A5992" w:rsidR="002D114D" w:rsidRPr="002D114D" w:rsidRDefault="002D114D" w:rsidP="002D114D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proofErr w:type="spellStart"/>
      <w:r w:rsidRPr="002D114D">
        <w:rPr>
          <w:lang w:val="ro-RO"/>
        </w:rPr>
        <w:t>Является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причиной</w:t>
      </w:r>
      <w:proofErr w:type="spellEnd"/>
      <w:r w:rsidRPr="002D114D">
        <w:rPr>
          <w:lang w:val="ro-RO"/>
        </w:rPr>
        <w:t xml:space="preserve"> </w:t>
      </w:r>
      <w:proofErr w:type="spellStart"/>
      <w:r w:rsidRPr="002D114D">
        <w:rPr>
          <w:lang w:val="ro-RO"/>
        </w:rPr>
        <w:t>первичного</w:t>
      </w:r>
      <w:proofErr w:type="spellEnd"/>
      <w:r w:rsidRPr="002D114D">
        <w:rPr>
          <w:lang w:val="ro-RO"/>
        </w:rPr>
        <w:t xml:space="preserve"> (</w:t>
      </w:r>
      <w:proofErr w:type="spellStart"/>
      <w:r w:rsidRPr="002D114D">
        <w:rPr>
          <w:lang w:val="ro-RO"/>
        </w:rPr>
        <w:t>врожденного</w:t>
      </w:r>
      <w:proofErr w:type="spellEnd"/>
      <w:r w:rsidRPr="002D114D">
        <w:rPr>
          <w:lang w:val="ro-RO"/>
        </w:rPr>
        <w:t xml:space="preserve">) </w:t>
      </w:r>
      <w:proofErr w:type="spellStart"/>
      <w:r w:rsidRPr="002D114D">
        <w:rPr>
          <w:lang w:val="ro-RO"/>
        </w:rPr>
        <w:t>иммунодефицита</w:t>
      </w:r>
      <w:proofErr w:type="spellEnd"/>
      <w:r w:rsidRPr="002D114D">
        <w:rPr>
          <w:lang w:val="ro-RO"/>
        </w:rPr>
        <w:t>:</w:t>
      </w:r>
    </w:p>
    <w:sectPr w:rsidR="002D114D" w:rsidRPr="002D114D" w:rsidSect="00D45DA8">
      <w:type w:val="continuous"/>
      <w:pgSz w:w="12240" w:h="15840"/>
      <w:pgMar w:top="720" w:right="720" w:bottom="720" w:left="720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46132"/>
    <w:multiLevelType w:val="hybridMultilevel"/>
    <w:tmpl w:val="B1189CBE"/>
    <w:lvl w:ilvl="0" w:tplc="0818000F">
      <w:start w:val="1"/>
      <w:numFmt w:val="decimal"/>
      <w:lvlText w:val="%1."/>
      <w:lvlJc w:val="left"/>
      <w:pPr>
        <w:ind w:left="1429" w:hanging="360"/>
      </w:pPr>
    </w:lvl>
    <w:lvl w:ilvl="1" w:tplc="08180019" w:tentative="1">
      <w:start w:val="1"/>
      <w:numFmt w:val="lowerLetter"/>
      <w:lvlText w:val="%2."/>
      <w:lvlJc w:val="left"/>
      <w:pPr>
        <w:ind w:left="2149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2B10E9"/>
    <w:multiLevelType w:val="hybridMultilevel"/>
    <w:tmpl w:val="BAAE3C2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4D"/>
    <w:rsid w:val="002D114D"/>
    <w:rsid w:val="00427CBA"/>
    <w:rsid w:val="006C0B77"/>
    <w:rsid w:val="008242FF"/>
    <w:rsid w:val="00870751"/>
    <w:rsid w:val="00922C48"/>
    <w:rsid w:val="00B915B7"/>
    <w:rsid w:val="00D45DA8"/>
    <w:rsid w:val="00DE24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7E8B"/>
  <w15:chartTrackingRefBased/>
  <w15:docId w15:val="{2DDD3AE8-0680-4312-B730-A4362ACF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D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1643</Words>
  <Characters>9536</Characters>
  <Application>Microsoft Office Word</Application>
  <DocSecurity>0</DocSecurity>
  <Lines>79</Lines>
  <Paragraphs>22</Paragraphs>
  <ScaleCrop>false</ScaleCrop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2024-12-24T12:22:00Z</dcterms:created>
  <dcterms:modified xsi:type="dcterms:W3CDTF">2024-12-24T12:31:00Z</dcterms:modified>
</cp:coreProperties>
</file>